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554" w:type="dxa"/>
        <w:tblInd w:w="3227" w:type="dxa"/>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1984"/>
        <w:gridCol w:w="2836"/>
        <w:gridCol w:w="1734"/>
      </w:tblGrid>
      <w:tr w:rsidR="00793FC4" w:rsidRPr="00914A0D" w14:paraId="20D51386" w14:textId="77777777" w:rsidTr="00C675D7">
        <w:trPr>
          <w:trHeight w:val="312"/>
        </w:trPr>
        <w:tc>
          <w:tcPr>
            <w:tcW w:w="1984" w:type="dxa"/>
            <w:vAlign w:val="center"/>
          </w:tcPr>
          <w:p w14:paraId="6220A092" w14:textId="51B1C509" w:rsidR="00E810D4" w:rsidRPr="00914A0D" w:rsidRDefault="0095197C" w:rsidP="00BA0F56">
            <w:pPr>
              <w:tabs>
                <w:tab w:val="left" w:pos="5670"/>
              </w:tabs>
              <w:suppressAutoHyphens/>
              <w:rPr>
                <w:rFonts w:cs="Arial"/>
                <w:b/>
                <w:noProof/>
                <w:lang w:val="en-GB"/>
              </w:rPr>
            </w:pPr>
            <w:r w:rsidRPr="00914A0D">
              <w:rPr>
                <w:rFonts w:cs="Arial"/>
                <w:b/>
                <w:noProof/>
                <w:lang w:val="en-GB"/>
              </w:rPr>
              <w:t>Titre</w:t>
            </w:r>
            <w:r w:rsidR="0063479D" w:rsidRPr="00914A0D">
              <w:rPr>
                <w:rFonts w:cs="Arial"/>
                <w:b/>
                <w:noProof/>
                <w:lang w:val="en-GB"/>
              </w:rPr>
              <w:t xml:space="preserve">: </w:t>
            </w:r>
          </w:p>
        </w:tc>
        <w:tc>
          <w:tcPr>
            <w:tcW w:w="4570" w:type="dxa"/>
            <w:gridSpan w:val="2"/>
            <w:vAlign w:val="center"/>
          </w:tcPr>
          <w:p w14:paraId="18BCDF74" w14:textId="75A42768" w:rsidR="00E810D4" w:rsidRPr="00914A0D" w:rsidRDefault="00001226" w:rsidP="00001226">
            <w:pPr>
              <w:numPr>
                <w:ilvl w:val="12"/>
                <w:numId w:val="0"/>
              </w:numPr>
              <w:tabs>
                <w:tab w:val="left" w:pos="5670"/>
              </w:tabs>
              <w:suppressAutoHyphens/>
              <w:rPr>
                <w:rFonts w:cs="Arial"/>
                <w:noProof/>
                <w:lang w:val="en-GB"/>
              </w:rPr>
            </w:pPr>
            <w:r w:rsidR="00BA48C1" w:rsidRPr="00914A0D">
              <w:rPr>
                <w:rFonts w:cs="Arial"/>
                <w:noProof/>
                <w:lang w:val="en-GB"/>
              </w:rPr>
              <w:t>QUALITY IMPROVEMENT FOCAL POINT</w:t>
            </w:r>
          </w:p>
        </w:tc>
      </w:tr>
      <w:tr w:rsidR="009562C8" w:rsidRPr="00914A0D" w14:paraId="2930651E" w14:textId="77777777" w:rsidTr="00C675D7">
        <w:trPr>
          <w:trHeight w:val="312"/>
        </w:trPr>
        <w:tc>
          <w:tcPr>
            <w:tcW w:w="1984" w:type="dxa"/>
            <w:vAlign w:val="center"/>
          </w:tcPr>
          <w:p w14:paraId="2B72D370" w14:textId="4F52DC71" w:rsidR="009562C8" w:rsidRPr="00914A0D" w:rsidRDefault="009562C8" w:rsidP="00BA0F56">
            <w:pPr>
              <w:tabs>
                <w:tab w:val="left" w:pos="5670"/>
              </w:tabs>
              <w:suppressAutoHyphens/>
              <w:rPr>
                <w:rFonts w:cs="Arial"/>
                <w:b/>
                <w:noProof/>
                <w:lang w:val="en-GB"/>
              </w:rPr>
            </w:pPr>
            <w:r w:rsidRPr="00914A0D">
              <w:rPr>
                <w:rFonts w:cs="Arial"/>
                <w:b/>
                <w:noProof/>
                <w:lang w:val="en-GB"/>
              </w:rPr>
              <w:t>Fonction Générique</w:t>
            </w:r>
            <w:r w:rsidRPr="00914A0D">
              <w:rPr>
                <w:rFonts w:cs="Arial"/>
                <w:b/>
                <w:noProof/>
                <w:lang w:val="en-GB"/>
              </w:rPr>
              <w:t xml:space="preserve">: </w:t>
            </w:r>
          </w:p>
        </w:tc>
        <w:tc>
          <w:tcPr>
            <w:tcW w:w="4570" w:type="dxa"/>
            <w:gridSpan w:val="2"/>
            <w:vAlign w:val="center"/>
          </w:tcPr>
          <w:p w14:paraId="6F263E49" w14:textId="3135CDB7" w:rsidR="009562C8" w:rsidRPr="00914A0D" w:rsidRDefault="009562C8" w:rsidP="00001226">
            <w:pPr>
              <w:numPr>
                <w:ilvl w:val="12"/>
                <w:numId w:val="0"/>
              </w:numPr>
              <w:tabs>
                <w:tab w:val="left" w:pos="5670"/>
              </w:tabs>
              <w:suppressAutoHyphens/>
              <w:rPr>
                <w:rFonts w:cs="Arial"/>
                <w:noProof/>
                <w:lang w:val="en-GB"/>
              </w:rPr>
            </w:pPr>
          </w:p>
        </w:tc>
      </w:tr>
      <w:tr w:rsidR="009562C8" w:rsidRPr="00914A0D" w14:paraId="4786D8E6" w14:textId="77777777" w:rsidTr="00C675D7">
        <w:trPr>
          <w:trHeight w:val="312"/>
        </w:trPr>
        <w:tc>
          <w:tcPr>
            <w:tcW w:w="1984" w:type="dxa"/>
            <w:vAlign w:val="center"/>
          </w:tcPr>
          <w:p w14:paraId="295ABFDE" w14:textId="114F21A2" w:rsidR="009562C8" w:rsidRPr="00914A0D" w:rsidRDefault="009562C8" w:rsidP="00857243">
            <w:pPr>
              <w:numPr>
                <w:ilvl w:val="12"/>
                <w:numId w:val="0"/>
              </w:numPr>
              <w:tabs>
                <w:tab w:val="left" w:pos="5670"/>
              </w:tabs>
              <w:suppressAutoHyphens/>
              <w:rPr>
                <w:rFonts w:cs="Arial"/>
                <w:b/>
                <w:noProof/>
                <w:lang w:val="en-GB"/>
              </w:rPr>
            </w:pPr>
            <w:r w:rsidRPr="00914A0D">
              <w:rPr>
                <w:rFonts w:cs="Arial"/>
                <w:b/>
                <w:noProof/>
                <w:lang w:val="en-GB"/>
              </w:rPr>
              <w:t>Code</w:t>
            </w:r>
            <w:r w:rsidRPr="00914A0D">
              <w:rPr>
                <w:rFonts w:cs="Arial"/>
                <w:b/>
                <w:noProof/>
                <w:lang w:val="en-GB"/>
              </w:rPr>
              <w:t>:</w:t>
            </w:r>
          </w:p>
        </w:tc>
        <w:tc>
          <w:tcPr>
            <w:tcW w:w="4570" w:type="dxa"/>
            <w:gridSpan w:val="2"/>
            <w:vAlign w:val="center"/>
          </w:tcPr>
          <w:p w14:paraId="197F665E" w14:textId="156E1E65" w:rsidR="009562C8" w:rsidRPr="00914A0D" w:rsidRDefault="009562C8" w:rsidP="00001226">
            <w:pPr>
              <w:numPr>
                <w:ilvl w:val="12"/>
                <w:numId w:val="0"/>
              </w:numPr>
              <w:tabs>
                <w:tab w:val="left" w:pos="5670"/>
              </w:tabs>
              <w:suppressAutoHyphens/>
              <w:rPr>
                <w:rFonts w:cs="Arial"/>
                <w:bCs/>
                <w:noProof/>
                <w:lang w:val="en-GB"/>
              </w:rPr>
            </w:pPr>
            <w:r w:rsidRPr="00914A0D">
              <w:rPr>
                <w:rFonts w:cs="Arial"/>
                <w:noProof/>
                <w:lang w:val="en-GB"/>
              </w:rPr>
              <w:t>MM07600</w:t>
            </w:r>
          </w:p>
        </w:tc>
      </w:tr>
      <w:tr w:rsidR="009562C8" w:rsidRPr="00914A0D" w14:paraId="051548D7" w14:textId="77777777" w:rsidTr="001E39BA">
        <w:trPr>
          <w:trHeight w:val="312"/>
        </w:trPr>
        <w:tc>
          <w:tcPr>
            <w:tcW w:w="1984" w:type="dxa"/>
            <w:vAlign w:val="center"/>
          </w:tcPr>
          <w:p w14:paraId="7522EFA0" w14:textId="767F4B20" w:rsidR="009562C8" w:rsidRPr="00914A0D" w:rsidRDefault="009562C8" w:rsidP="0013264D">
            <w:pPr>
              <w:numPr>
                <w:ilvl w:val="12"/>
                <w:numId w:val="0"/>
              </w:numPr>
              <w:tabs>
                <w:tab w:val="left" w:pos="5670"/>
              </w:tabs>
              <w:suppressAutoHyphens/>
              <w:rPr>
                <w:rFonts w:cs="Arial"/>
                <w:b/>
                <w:noProof/>
                <w:sz w:val="18"/>
                <w:szCs w:val="18"/>
                <w:lang w:val="en-GB"/>
              </w:rPr>
            </w:pPr>
            <w:r w:rsidRPr="00914A0D">
              <w:rPr>
                <w:rFonts w:cs="Arial"/>
                <w:b/>
                <w:noProof/>
                <w:sz w:val="18"/>
                <w:szCs w:val="18"/>
                <w:lang w:val="en-GB"/>
              </w:rPr>
              <w:t>Niveau</w:t>
            </w:r>
            <w:r w:rsidRPr="00914A0D">
              <w:rPr>
                <w:rFonts w:cs="Arial"/>
                <w:b/>
                <w:noProof/>
                <w:sz w:val="18"/>
                <w:szCs w:val="18"/>
                <w:lang w:val="en-GB"/>
              </w:rPr>
              <w:t>:</w:t>
            </w:r>
          </w:p>
        </w:tc>
        <w:tc>
          <w:tcPr>
            <w:tcW w:w="2836" w:type="dxa"/>
            <w:vAlign w:val="center"/>
          </w:tcPr>
          <w:p w14:paraId="31552E65" w14:textId="1327CABC" w:rsidR="009562C8" w:rsidRPr="00914A0D" w:rsidRDefault="009562C8" w:rsidP="001E39BA">
            <w:pPr>
              <w:numPr>
                <w:ilvl w:val="12"/>
                <w:numId w:val="0"/>
              </w:numPr>
              <w:tabs>
                <w:tab w:val="left" w:pos="5670"/>
              </w:tabs>
              <w:suppressAutoHyphens/>
              <w:rPr>
                <w:rFonts w:cs="Arial"/>
                <w:noProof/>
                <w:sz w:val="18"/>
                <w:szCs w:val="18"/>
                <w:lang w:val="en-GB"/>
              </w:rPr>
            </w:pPr>
            <w:r w:rsidRPr="00914A0D">
              <w:rPr>
                <w:rFonts w:cs="Arial"/>
                <w:noProof/>
                <w:sz w:val="18"/>
                <w:szCs w:val="18"/>
                <w:lang w:val="en-GB"/>
              </w:rPr>
              <w:t>10</w:t>
            </w:r>
          </w:p>
        </w:tc>
        <w:tc>
          <w:tcPr>
            <w:tcW w:w="1734" w:type="dxa"/>
            <w:vAlign w:val="center"/>
          </w:tcPr>
          <w:p w14:paraId="584FB666" w14:textId="0D5F114F" w:rsidR="009562C8" w:rsidRPr="00914A0D" w:rsidRDefault="009562C8" w:rsidP="001E39BA">
            <w:pPr>
              <w:numPr>
                <w:ilvl w:val="12"/>
                <w:numId w:val="0"/>
              </w:numPr>
              <w:tabs>
                <w:tab w:val="left" w:pos="5670"/>
              </w:tabs>
              <w:suppressAutoHyphens/>
              <w:jc w:val="right"/>
              <w:rPr>
                <w:rFonts w:cs="Arial"/>
                <w:noProof/>
                <w:sz w:val="18"/>
                <w:szCs w:val="18"/>
                <w:lang w:val="en-GB"/>
              </w:rPr>
            </w:pPr>
            <w:r w:rsidRPr="00914A0D">
              <w:rPr>
                <w:rFonts w:cs="Arial"/>
                <w:b/>
                <w:noProof/>
                <w:sz w:val="18"/>
                <w:szCs w:val="18"/>
                <w:lang w:val="en-GB"/>
              </w:rPr>
              <w:t>(</w:t>
            </w:r>
            <w:r w:rsidRPr="00914A0D">
              <w:rPr>
                <w:rFonts w:cs="Arial"/>
                <w:b/>
                <w:noProof/>
                <w:sz w:val="18"/>
                <w:szCs w:val="18"/>
                <w:lang w:val="en-GB"/>
              </w:rPr>
              <w:t>F</w:t>
            </w:r>
            <w:r w:rsidRPr="00914A0D">
              <w:rPr>
                <w:rFonts w:cs="Arial"/>
                <w:b/>
                <w:noProof/>
                <w:sz w:val="18"/>
                <w:szCs w:val="18"/>
                <w:lang w:val="en-GB"/>
              </w:rPr>
              <w:t>)</w:t>
            </w:r>
          </w:p>
        </w:tc>
      </w:tr>
    </w:tbl>
    <w:p w14:paraId="7ADA0598" w14:textId="77777777" w:rsidR="00E810D4" w:rsidRPr="00914A0D" w:rsidRDefault="00E810D4" w:rsidP="00E810D4">
      <w:pPr>
        <w:numPr>
          <w:ilvl w:val="12"/>
          <w:numId w:val="0"/>
        </w:numPr>
        <w:tabs>
          <w:tab w:val="left" w:pos="5670"/>
        </w:tabs>
        <w:suppressAutoHyphens/>
        <w:rPr>
          <w:rFonts w:cs="Arial"/>
          <w:noProof/>
          <w:lang w:val="en-GB"/>
        </w:rPr>
      </w:pPr>
    </w:p>
    <w:p w14:paraId="36291E13" w14:textId="77777777" w:rsidR="00414517" w:rsidRPr="00914A0D" w:rsidRDefault="00414517">
      <w:pPr>
        <w:numPr>
          <w:ilvl w:val="12"/>
          <w:numId w:val="0"/>
        </w:numPr>
        <w:tabs>
          <w:tab w:val="left" w:pos="1843"/>
        </w:tabs>
        <w:suppressAutoHyphens/>
        <w:rPr>
          <w:rFonts w:cs="Arial"/>
          <w:b/>
          <w:noProof/>
          <w:lang w:val="en-GB"/>
        </w:rPr>
      </w:pPr>
    </w:p>
    <w:tbl>
      <w:tblPr>
        <w:tblW w:w="5000" w:type="pct"/>
        <w:tblLook w:val="0000" w:firstRow="0" w:lastRow="0" w:firstColumn="0" w:lastColumn="0" w:noHBand="0" w:noVBand="0"/>
      </w:tblPr>
      <w:tblGrid>
        <w:gridCol w:w="3134"/>
        <w:gridCol w:w="6721"/>
      </w:tblGrid>
      <w:tr w:rsidR="005A5E88" w:rsidRPr="00914A0D" w14:paraId="40979918" w14:textId="77777777" w:rsidTr="00793FC4">
        <w:trPr>
          <w:trHeight w:val="205"/>
        </w:trPr>
        <w:tc>
          <w:tcPr>
            <w:tcW w:w="5000" w:type="pct"/>
            <w:gridSpan w:val="2"/>
            <w:tcBorders>
              <w:top w:val="single" w:sz="4" w:space="0" w:color="808080"/>
              <w:bottom w:val="single" w:sz="4" w:space="0" w:color="808080"/>
            </w:tcBorders>
            <w:shd w:val="clear" w:color="auto" w:fill="C0C0C0"/>
            <w:vAlign w:val="center"/>
          </w:tcPr>
          <w:p w14:paraId="69B0D992" w14:textId="65154C5D" w:rsidR="00123783" w:rsidRPr="00914A0D" w:rsidRDefault="009D5122" w:rsidP="009D512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Position dans l'Organisation</w:t>
            </w:r>
          </w:p>
        </w:tc>
      </w:tr>
      <w:tr w:rsidR="0063479D" w:rsidRPr="00914A0D" w14:paraId="39A85BF0" w14:textId="77777777" w:rsidTr="00F33494">
        <w:trPr>
          <w:trHeight w:val="390"/>
        </w:trPr>
        <w:tc>
          <w:tcPr>
            <w:tcW w:w="1590" w:type="pct"/>
            <w:tcBorders>
              <w:top w:val="single" w:sz="4" w:space="0" w:color="808080"/>
              <w:bottom w:val="single" w:sz="4" w:space="0" w:color="C0C0C0"/>
            </w:tcBorders>
            <w:vAlign w:val="center"/>
          </w:tcPr>
          <w:p w14:paraId="12D90C82"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b/>
                <w:noProof/>
                <w:sz w:val="18"/>
                <w:szCs w:val="18"/>
                <w:lang w:val="en-GB"/>
              </w:rPr>
            </w:pPr>
          </w:p>
        </w:tc>
        <w:tc>
          <w:tcPr>
            <w:tcW w:w="3410" w:type="pct"/>
            <w:tcBorders>
              <w:top w:val="single" w:sz="4" w:space="0" w:color="808080"/>
              <w:bottom w:val="single" w:sz="4" w:space="0" w:color="C0C0C0"/>
            </w:tcBorders>
            <w:vAlign w:val="center"/>
          </w:tcPr>
          <w:p w14:paraId="2BC18216"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Pr="00914A0D">
              <w:rPr>
                <w:rFonts w:cs="Arial"/>
                <w:noProof/>
                <w:sz w:val="18"/>
                <w:szCs w:val="18"/>
                <w:lang w:val="en-GB"/>
              </w:rPr>
              <w:fldChar w:fldCharType="begin"/>
            </w:r>
            <w:r w:rsidRPr="00914A0D">
              <w:rPr>
                <w:rFonts w:cs="Arial"/>
                <w:noProof/>
                <w:sz w:val="18"/>
                <w:szCs w:val="18"/>
                <w:lang w:val="en-GB"/>
              </w:rPr>
              <w:instrText xml:space="preserve">  </w:instrText>
            </w:r>
            <w:r w:rsidRPr="00914A0D">
              <w:rPr>
                <w:rFonts w:cs="Arial"/>
                <w:noProof/>
                <w:sz w:val="18"/>
                <w:szCs w:val="18"/>
                <w:lang w:val="en-GB"/>
              </w:rPr>
              <w:fldChar w:fldCharType="end"/>
            </w:r>
          </w:p>
        </w:tc>
      </w:tr>
      <w:tr w:rsidR="0063479D" w:rsidRPr="00914A0D" w14:paraId="20936C2B"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75CD7F67" w14:textId="337CC38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Responsable (hiérarchique)</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679D820F" w14:textId="3AA531EA"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Project Coordinator or MTL according to the context</w:t>
            </w:r>
          </w:p>
        </w:tc>
      </w:tr>
      <w:tr w:rsidR="0063479D" w:rsidRPr="00914A0D" w14:paraId="7715AF5C"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52A9649E" w14:textId="7F7A2F9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Responsable (fonctionnel)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4785E7AD" w14:textId="6C1E6CAF"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MTL, Project Coordinator,  Medical Coordinator</w:t>
            </w:r>
          </w:p>
        </w:tc>
      </w:tr>
      <w:tr w:rsidR="0063479D" w:rsidRPr="00914A0D" w14:paraId="6A405D9F"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15F5629F" w14:textId="1D0D4DB5" w:rsidR="0063479D" w:rsidRPr="00914A0D" w:rsidRDefault="00D907C5"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006952DB" w:rsidRPr="00914A0D">
              <w:rPr>
                <w:rFonts w:cs="Arial"/>
                <w:b/>
                <w:noProof/>
                <w:sz w:val="18"/>
                <w:szCs w:val="18"/>
                <w:lang w:val="en-GB"/>
              </w:rPr>
              <w:t>Domaine professionnel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01D52D88" w14:textId="31D49705"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Medical &amp; Operations</w:t>
            </w:r>
          </w:p>
        </w:tc>
      </w:tr>
      <w:tr w:rsidR="0013264D" w:rsidRPr="00914A0D" w14:paraId="68AEE917"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20A29D91" w14:textId="12B8433A" w:rsidR="0013264D" w:rsidRPr="00914A0D" w:rsidRDefault="00784D0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Pr="00914A0D">
              <w:rPr>
                <w:rFonts w:cs="Arial"/>
                <w:b/>
                <w:noProof/>
                <w:sz w:val="18"/>
                <w:szCs w:val="18"/>
                <w:lang w:val="en-GB"/>
              </w:rPr>
              <w:t>Supervise (Fonction)</w:t>
            </w:r>
            <w:r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198399C5" w14:textId="77777777" w:rsidR="0013264D" w:rsidRPr="00914A0D" w:rsidRDefault="0013264D" w:rsidP="008E4B18">
            <w:pPr>
              <w:numPr>
                <w:ilvl w:val="12"/>
                <w:numId w:val="0"/>
              </w:numPr>
              <w:tabs>
                <w:tab w:val="left" w:pos="5670"/>
              </w:tabs>
              <w:suppressAutoHyphens/>
              <w:rPr>
                <w:rFonts w:cs="Arial"/>
                <w:noProof/>
                <w:sz w:val="18"/>
                <w:szCs w:val="18"/>
                <w:lang w:val="en-GB"/>
              </w:rPr>
            </w:pPr>
          </w:p>
        </w:tc>
      </w:tr>
    </w:tbl>
    <w:p w14:paraId="487E5F91" w14:textId="77777777" w:rsidR="00887183" w:rsidRPr="00914A0D" w:rsidRDefault="00887183">
      <w:pPr>
        <w:numPr>
          <w:ilvl w:val="12"/>
          <w:numId w:val="0"/>
        </w:numPr>
        <w:tabs>
          <w:tab w:val="left" w:pos="1843"/>
          <w:tab w:val="left" w:pos="3969"/>
          <w:tab w:val="left" w:pos="5812"/>
        </w:tabs>
        <w:suppressAutoHyphens/>
        <w:rPr>
          <w:rFonts w:cs="Arial"/>
          <w:noProof/>
          <w:lang w:val="en-GB"/>
        </w:rPr>
      </w:pPr>
    </w:p>
    <w:p w14:paraId="33251EC9" w14:textId="77777777" w:rsidR="004468FC" w:rsidRPr="00914A0D" w:rsidRDefault="004468FC">
      <w:pPr>
        <w:numPr>
          <w:ilvl w:val="12"/>
          <w:numId w:val="0"/>
        </w:numPr>
        <w:tabs>
          <w:tab w:val="left" w:pos="1843"/>
          <w:tab w:val="left" w:pos="3969"/>
          <w:tab w:val="left" w:pos="5812"/>
        </w:tabs>
        <w:suppressAutoHyphens/>
        <w:rPr>
          <w:rFonts w:cs="Arial"/>
          <w:noProof/>
          <w:lang w:val="en-GB"/>
        </w:rPr>
      </w:pPr>
    </w:p>
    <w:tbl>
      <w:tblPr>
        <w:tblW w:w="5000" w:type="pct"/>
        <w:tblBorders>
          <w:top w:val="single" w:sz="4" w:space="0" w:color="808080"/>
          <w:insideV w:val="single" w:sz="4" w:space="0" w:color="808080"/>
        </w:tblBorders>
        <w:tblLook w:val="0000" w:firstRow="0" w:lastRow="0" w:firstColumn="0" w:lastColumn="0" w:noHBand="0" w:noVBand="0"/>
      </w:tblPr>
      <w:tblGrid>
        <w:gridCol w:w="9855"/>
      </w:tblGrid>
      <w:tr w:rsidR="00887183" w:rsidRPr="00914A0D" w14:paraId="487A96E9" w14:textId="77777777" w:rsidTr="00793FC4">
        <w:tc>
          <w:tcPr>
            <w:tcW w:w="5000" w:type="pct"/>
            <w:tcBorders>
              <w:top w:val="single" w:sz="4" w:space="0" w:color="808080"/>
              <w:bottom w:val="single" w:sz="4" w:space="0" w:color="808080"/>
            </w:tcBorders>
            <w:shd w:val="clear" w:color="auto" w:fill="FFD5D5"/>
          </w:tcPr>
          <w:p w14:paraId="321AC815" w14:textId="6497D24B" w:rsidR="00123783"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But principal</w:t>
            </w:r>
          </w:p>
        </w:tc>
      </w:tr>
      <w:tr w:rsidR="00261C5A" w:rsidRPr="00914A0D" w14:paraId="63843841" w14:textId="77777777" w:rsidTr="00793FC4">
        <w:tc>
          <w:tcPr>
            <w:tcW w:w="5000" w:type="pct"/>
            <w:tcBorders>
              <w:top w:val="single" w:sz="4" w:space="0" w:color="808080"/>
            </w:tcBorders>
            <w:shd w:val="clear" w:color="auto" w:fill="auto"/>
          </w:tcPr>
          <w:p w14:paraId="21FC34D9" w14:textId="77777777" w:rsidR="009F4B86" w:rsidRPr="00914A0D" w:rsidRDefault="009F4B86" w:rsidP="002F3647">
            <w:pPr>
              <w:spacing w:after="60"/>
              <w:rPr>
                <w:rFonts w:cs="Arial"/>
                <w:noProof/>
                <w:lang w:val="en-GB"/>
              </w:rPr>
            </w:pPr>
          </w:p>
        </w:tc>
      </w:tr>
      <w:tr w:rsidR="002F3647" w:rsidRPr="00914A0D" w14:paraId="57FE631E" w14:textId="77777777" w:rsidTr="00793FC4">
        <w:trPr>
          <w:trHeight w:val="349"/>
        </w:trPr>
        <w:tc>
          <w:tcPr>
            <w:tcW w:w="5000" w:type="pct"/>
            <w:shd w:val="clear" w:color="auto" w:fill="auto"/>
          </w:tcPr>
          <w:p>
            <w:pPr>
              <w:pStyle w:val="Paragraph"/>
            </w:pPr>
            <w:r>
              <w:t xml:space="preserve">The Quality Improvement Focal Point coordinates the continuous quality improvement and medical risk management of the healthcare activities in their project, through a collaborative, interdisciplinary approach to quality monitoring and quality improvement plan execution. S/he works with project leadership, staff members, partners, and patients (or patient representative groups) to define quality of care priorities, to carry out and evaluate the actions required to achieve the defined quality goals, and to build a positive patient safety culture. </w:t>
            </w:r>
          </w:p>
        </w:tc>
      </w:tr>
    </w:tbl>
    <w:p w14:paraId="552D5CC6" w14:textId="77777777" w:rsidR="00887183" w:rsidRPr="00914A0D" w:rsidRDefault="00887183">
      <w:pPr>
        <w:tabs>
          <w:tab w:val="left" w:pos="1843"/>
          <w:tab w:val="left" w:pos="3969"/>
          <w:tab w:val="left" w:pos="5812"/>
        </w:tabs>
        <w:suppressAutoHyphens/>
        <w:rPr>
          <w:rFonts w:cs="Arial"/>
          <w:noProof/>
          <w:lang w:val="en-GB"/>
        </w:rPr>
      </w:pPr>
    </w:p>
    <w:p w14:paraId="484D00D4" w14:textId="77777777" w:rsidR="006A3D0F" w:rsidRPr="00914A0D" w:rsidRDefault="006A3D0F">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730334" w:rsidRPr="00914A0D" w14:paraId="3900F593" w14:textId="77777777" w:rsidTr="00793FC4">
        <w:tc>
          <w:tcPr>
            <w:tcW w:w="5000" w:type="pct"/>
            <w:tcBorders>
              <w:top w:val="single" w:sz="4" w:space="0" w:color="808080"/>
              <w:bottom w:val="single" w:sz="4" w:space="0" w:color="808080"/>
            </w:tcBorders>
            <w:shd w:val="clear" w:color="auto" w:fill="FFD5D5"/>
          </w:tcPr>
          <w:p w14:paraId="4D25AA3E" w14:textId="25E9F55C" w:rsidR="00730334"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009452C9" w:rsidRPr="00914A0D">
              <w:rPr>
                <w:rFonts w:cs="Arial"/>
                <w:b/>
                <w:noProof/>
                <w:sz w:val="24"/>
                <w:szCs w:val="24"/>
                <w:lang w:val="en-GB"/>
              </w:rPr>
              <w:t>Responsabilités</w:t>
            </w:r>
          </w:p>
        </w:tc>
      </w:tr>
      <w:tr w:rsidR="00730334" w:rsidRPr="00914A0D" w14:paraId="63D50CB2" w14:textId="77777777" w:rsidTr="00793FC4">
        <w:tc>
          <w:tcPr>
            <w:tcW w:w="5000" w:type="pct"/>
            <w:tcBorders>
              <w:top w:val="single" w:sz="4" w:space="0" w:color="808080"/>
            </w:tcBorders>
            <w:shd w:val="clear" w:color="auto" w:fill="auto"/>
          </w:tcPr>
          <w:p w14:paraId="74D9D533" w14:textId="77777777" w:rsidR="00730334" w:rsidRPr="00914A0D" w:rsidRDefault="00730334" w:rsidP="008E4B18">
            <w:pPr>
              <w:ind w:left="142"/>
              <w:rPr>
                <w:rFonts w:cs="Arial"/>
                <w:noProof/>
                <w:lang w:val="en-GB"/>
              </w:rPr>
            </w:pPr>
          </w:p>
        </w:tc>
      </w:tr>
      <w:tr w:rsidR="00730334" w:rsidRPr="00914A0D" w14:paraId="3A0DE5A5" w14:textId="77777777" w:rsidTr="00793FC4">
        <w:trPr>
          <w:trHeight w:val="349"/>
        </w:trPr>
        <w:tc>
          <w:tcPr>
            <w:tcW w:w="5000" w:type="pct"/>
            <w:shd w:val="clear" w:color="auto" w:fill="E6E6E6"/>
          </w:tcPr>
          <w:p>
            <w:pPr>
              <w:pStyle w:val="ListBullet"/>
              <w:numPr>
                <w:ilvl w:val="0"/>
                <w:numId w:val="17"/>
              </w:numPr>
            </w:pPr>
            <w:r>
              <w:t xml:space="preserve">Coordinating the development of a transversal, multi-disciplinary quality of care strategy for the project with appropriate stakeholders</w:t>
            </w:r>
          </w:p>
          <w:p>
            <w:pPr>
              <w:pStyle w:val="ListBullet"/>
              <w:numPr>
                <w:ilvl w:val="0"/>
                <w:numId w:val="17"/>
              </w:numPr>
            </w:pPr>
            <w:r>
              <w:t xml:space="preserve">Working with each department to embed quality monitoring and improvement processes </w:t>
            </w:r>
          </w:p>
          <w:p>
            <w:pPr>
              <w:pStyle w:val="ListBullet"/>
              <w:numPr>
                <w:ilvl w:val="0"/>
                <w:numId w:val="17"/>
              </w:numPr>
            </w:pPr>
            <w:r>
              <w:t xml:space="preserve">Organizing or leading quality committee meetings </w:t>
            </w:r>
          </w:p>
          <w:p>
            <w:pPr>
              <w:pStyle w:val="ListBullet"/>
              <w:numPr>
                <w:ilvl w:val="0"/>
                <w:numId w:val="17"/>
              </w:numPr>
            </w:pPr>
            <w:r>
              <w:t xml:space="preserve">Supporting or leading quality improvement activities, including analysis of quality monitoring results, identification of deviations from best practices, prioritization of quality improvement topics, root cause analysis, improvement plan development and implementation, and monitoring of progress. This also includes supporting or conducting team-based case review such as Morbidity &amp; Mortality Reviews or Maternal Death Reviews.</w:t>
            </w:r>
          </w:p>
          <w:p>
            <w:pPr>
              <w:pStyle w:val="ListBullet"/>
              <w:numPr>
                <w:ilvl w:val="0"/>
                <w:numId w:val="17"/>
              </w:numPr>
            </w:pPr>
            <w:r>
              <w:t xml:space="preserve">Supporting or leading the identification and management of healthcare related incidents, including analysis, follow up actions and reporting</w:t>
            </w:r>
          </w:p>
          <w:p>
            <w:pPr>
              <w:pStyle w:val="ListBullet"/>
              <w:numPr>
                <w:ilvl w:val="0"/>
                <w:numId w:val="17"/>
              </w:numPr>
            </w:pPr>
            <w:r>
              <w:t xml:space="preserve">Developing and carrying out quality improvement awareness raising and skills building activities using locally developed or MSF produced materials </w:t>
            </w:r>
          </w:p>
          <w:p>
            <w:pPr>
              <w:pStyle w:val="ListBullet"/>
              <w:numPr>
                <w:ilvl w:val="0"/>
                <w:numId w:val="17"/>
              </w:numPr>
            </w:pPr>
            <w:r>
              <w:t xml:space="preserve">Liaising with Ministry of Health counterparts on quality initiatives, according to the context </w:t>
            </w:r>
          </w:p>
        </w:tc>
      </w:tr>
    </w:tbl>
    <w:p w14:paraId="422FC082" w14:textId="77777777" w:rsidR="00730334" w:rsidRPr="00914A0D" w:rsidRDefault="00730334">
      <w:pPr>
        <w:tabs>
          <w:tab w:val="left" w:pos="1843"/>
          <w:tab w:val="left" w:pos="3969"/>
          <w:tab w:val="left" w:pos="5812"/>
        </w:tabs>
        <w:suppressAutoHyphens/>
        <w:rPr>
          <w:rFonts w:cs="Arial"/>
          <w:noProof/>
          <w:lang w:val="en-GB"/>
        </w:rPr>
      </w:pPr>
    </w:p>
    <w:p w14:paraId="51D89E50" w14:textId="77777777" w:rsidR="009F4CA2" w:rsidRPr="00914A0D" w:rsidRDefault="009F4CA2" w:rsidP="009F4CA2">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9F4CA2" w:rsidRPr="00914A0D" w14:paraId="363FE9BE" w14:textId="77777777" w:rsidTr="009F4CA2">
        <w:tc>
          <w:tcPr>
            <w:tcW w:w="5000" w:type="pct"/>
            <w:tcBorders>
              <w:top w:val="single" w:sz="4" w:space="0" w:color="808080"/>
              <w:bottom w:val="single" w:sz="4" w:space="0" w:color="808080"/>
            </w:tcBorders>
            <w:shd w:val="clear" w:color="auto" w:fill="FFD5D5"/>
          </w:tcPr>
          <w:p w14:paraId="7E3E473D" w14:textId="516D366D" w:rsidR="009F4CA2" w:rsidRPr="00914A0D" w:rsidRDefault="009F4CA2" w:rsidP="009F4CA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Responsabilités Spécifiques à la Section MSF / Contexte</w:t>
            </w:r>
          </w:p>
        </w:tc>
      </w:tr>
      <w:tr w:rsidR="009F4CA2" w:rsidRPr="00914A0D" w14:paraId="3A812018" w14:textId="77777777" w:rsidTr="009F4CA2">
        <w:tc>
          <w:tcPr>
            <w:tcW w:w="5000" w:type="pct"/>
            <w:tcBorders>
              <w:top w:val="single" w:sz="4" w:space="0" w:color="808080"/>
            </w:tcBorders>
            <w:shd w:val="clear" w:color="auto" w:fill="auto"/>
          </w:tcPr>
          <w:p w14:paraId="4CF6FE28" w14:textId="77777777" w:rsidR="009F4CA2" w:rsidRPr="00914A0D" w:rsidRDefault="009F4CA2" w:rsidP="009F4CA2">
            <w:pPr>
              <w:spacing w:after="60"/>
              <w:ind w:left="142"/>
              <w:rPr>
                <w:rFonts w:cs="Arial"/>
                <w:noProof/>
                <w:lang w:val="en-GB"/>
              </w:rPr>
            </w:pPr>
          </w:p>
        </w:tc>
      </w:tr>
      <w:tr w:rsidR="009F4CA2" w:rsidRPr="00914A0D" w14:paraId="04D60BF4" w14:textId="77777777" w:rsidTr="009F4CA2">
        <w:trPr>
          <w:trHeight w:val="349"/>
        </w:trPr>
        <w:tc>
          <w:tcPr>
            <w:tcW w:w="5000" w:type="pct"/>
            <w:shd w:val="clear" w:color="auto" w:fill="E6E6E6"/>
          </w:tcPr>
          <w:p w14:paraId="61B50383" w14:textId="77777777" w:rsidR="009F4CA2" w:rsidRPr="00914A0D" w:rsidRDefault="009F4CA2" w:rsidP="009F4CA2">
            <w:pPr>
              <w:spacing w:after="60"/>
              <w:rPr>
                <w:rFonts w:cs="Arial"/>
                <w:noProof/>
                <w:lang w:val="en-GB"/>
              </w:rPr>
            </w:pPr>
          </w:p>
          <w:p w14:paraId="7854B006" w14:textId="77777777" w:rsidR="009452C9" w:rsidRPr="00914A0D" w:rsidRDefault="009452C9" w:rsidP="009F4CA2">
            <w:pPr>
              <w:spacing w:after="60"/>
              <w:rPr>
                <w:rFonts w:cs="Arial"/>
                <w:noProof/>
                <w:lang w:val="en-GB"/>
              </w:rPr>
            </w:pPr>
          </w:p>
          <w:p w14:paraId="63F1C48C" w14:textId="77777777" w:rsidR="009452C9" w:rsidRPr="00914A0D" w:rsidRDefault="009452C9" w:rsidP="008E4B18">
            <w:pPr>
              <w:rPr>
                <w:rFonts w:cs="Arial"/>
                <w:noProof/>
                <w:lang w:val="en-GB"/>
              </w:rPr>
            </w:pPr>
          </w:p>
          <w:p w14:paraId="4D0E1E21" w14:textId="77777777" w:rsidR="009452C9" w:rsidRPr="00914A0D" w:rsidRDefault="009452C9" w:rsidP="009F4CA2">
            <w:pPr>
              <w:spacing w:after="60"/>
              <w:rPr>
                <w:rFonts w:cs="Arial"/>
                <w:noProof/>
                <w:lang w:val="en-GB"/>
              </w:rPr>
            </w:pPr>
          </w:p>
          <w:p w14:paraId="31A6A7B7" w14:textId="77777777" w:rsidR="009452C9" w:rsidRPr="00914A0D" w:rsidRDefault="009452C9" w:rsidP="009F4CA2">
            <w:pPr>
              <w:spacing w:after="60"/>
              <w:rPr>
                <w:rFonts w:cs="Arial"/>
                <w:noProof/>
                <w:lang w:val="en-GB"/>
              </w:rPr>
            </w:pPr>
          </w:p>
          <w:p w14:paraId="617CD525" w14:textId="77777777" w:rsidR="009452C9" w:rsidRPr="00914A0D" w:rsidRDefault="009452C9" w:rsidP="009F4CA2">
            <w:pPr>
              <w:spacing w:after="60"/>
              <w:rPr>
                <w:rFonts w:cs="Arial"/>
                <w:noProof/>
                <w:lang w:val="en-GB"/>
              </w:rPr>
            </w:pPr>
          </w:p>
          <w:p w14:paraId="0D09D917" w14:textId="77777777" w:rsidR="009452C9" w:rsidRPr="00914A0D" w:rsidRDefault="009452C9" w:rsidP="009F4CA2">
            <w:pPr>
              <w:spacing w:after="60"/>
              <w:rPr>
                <w:rFonts w:cs="Arial"/>
                <w:noProof/>
                <w:lang w:val="en-GB"/>
              </w:rPr>
            </w:pPr>
          </w:p>
          <w:p w14:paraId="4DDA095E" w14:textId="77777777" w:rsidR="009452C9" w:rsidRPr="00914A0D" w:rsidRDefault="009452C9" w:rsidP="009F4CA2">
            <w:pPr>
              <w:spacing w:after="60"/>
              <w:rPr>
                <w:rFonts w:cs="Arial"/>
                <w:noProof/>
                <w:lang w:val="en-GB"/>
              </w:rPr>
            </w:pPr>
          </w:p>
          <w:p w14:paraId="40A635F6" w14:textId="77777777" w:rsidR="009452C9" w:rsidRPr="00914A0D" w:rsidRDefault="009452C9" w:rsidP="009F4CA2">
            <w:pPr>
              <w:spacing w:after="60"/>
              <w:rPr>
                <w:rFonts w:cs="Arial"/>
                <w:noProof/>
                <w:lang w:val="en-GB"/>
              </w:rPr>
            </w:pPr>
          </w:p>
          <w:p w14:paraId="4370FDE7" w14:textId="77777777" w:rsidR="009452C9" w:rsidRPr="00914A0D" w:rsidRDefault="009452C9" w:rsidP="009F4CA2">
            <w:pPr>
              <w:spacing w:after="60"/>
              <w:rPr>
                <w:rFonts w:cs="Arial"/>
                <w:noProof/>
                <w:lang w:val="en-GB"/>
              </w:rPr>
            </w:pPr>
          </w:p>
          <w:p w14:paraId="60C95118" w14:textId="77777777" w:rsidR="009452C9" w:rsidRPr="00914A0D" w:rsidRDefault="009452C9" w:rsidP="009F4CA2">
            <w:pPr>
              <w:spacing w:after="60"/>
              <w:rPr>
                <w:rFonts w:cs="Arial"/>
                <w:noProof/>
                <w:lang w:val="en-GB"/>
              </w:rPr>
            </w:pPr>
          </w:p>
          <w:p w14:paraId="2638FF2E" w14:textId="77777777" w:rsidR="009452C9" w:rsidRPr="00914A0D" w:rsidRDefault="009452C9" w:rsidP="009F4CA2">
            <w:pPr>
              <w:spacing w:after="60"/>
              <w:rPr>
                <w:rFonts w:cs="Arial"/>
                <w:noProof/>
                <w:lang w:val="en-GB"/>
              </w:rPr>
            </w:pPr>
          </w:p>
          <w:p w14:paraId="73A24C0B" w14:textId="77777777" w:rsidR="009452C9" w:rsidRPr="00914A0D" w:rsidRDefault="009452C9" w:rsidP="009F4CA2">
            <w:pPr>
              <w:spacing w:after="60"/>
              <w:rPr>
                <w:rFonts w:cs="Arial"/>
                <w:noProof/>
                <w:lang w:val="en-GB"/>
              </w:rPr>
            </w:pPr>
          </w:p>
          <w:p w14:paraId="344C3503" w14:textId="77777777" w:rsidR="009452C9" w:rsidRPr="00914A0D" w:rsidRDefault="009452C9" w:rsidP="009F4CA2">
            <w:pPr>
              <w:spacing w:after="60"/>
              <w:rPr>
                <w:rFonts w:cs="Arial"/>
                <w:noProof/>
                <w:lang w:val="en-GB"/>
              </w:rPr>
            </w:pPr>
          </w:p>
          <w:p w14:paraId="19A48624" w14:textId="77777777" w:rsidR="009452C9" w:rsidRPr="00914A0D" w:rsidRDefault="009452C9" w:rsidP="009F4CA2">
            <w:pPr>
              <w:spacing w:after="60"/>
              <w:rPr>
                <w:rFonts w:cs="Arial"/>
                <w:noProof/>
                <w:lang w:val="en-GB"/>
              </w:rPr>
            </w:pPr>
          </w:p>
          <w:p w14:paraId="06B91136" w14:textId="69A7B419" w:rsidR="009452C9" w:rsidRPr="00914A0D" w:rsidRDefault="009452C9" w:rsidP="009F4CA2">
            <w:pPr>
              <w:spacing w:after="60"/>
              <w:rPr>
                <w:rFonts w:cs="Arial"/>
                <w:noProof/>
                <w:lang w:val="en-GB"/>
              </w:rPr>
            </w:pPr>
          </w:p>
        </w:tc>
      </w:tr>
    </w:tbl>
    <w:p w14:paraId="57BAE353" w14:textId="77777777" w:rsidR="009452C9" w:rsidRPr="00914A0D" w:rsidRDefault="009452C9">
      <w:pPr>
        <w:tabs>
          <w:tab w:val="left" w:pos="1843"/>
          <w:tab w:val="left" w:pos="3969"/>
          <w:tab w:val="left" w:pos="5812"/>
        </w:tabs>
        <w:suppressAutoHyphens/>
        <w:rPr>
          <w:noProof/>
          <w:sz w:val="18"/>
          <w:lang w:val="en-GB"/>
        </w:rPr>
      </w:pPr>
    </w:p>
    <w:p w14:paraId="37AFD599" w14:textId="77777777" w:rsidR="009452C9" w:rsidRPr="00914A0D" w:rsidRDefault="009452C9">
      <w:pPr>
        <w:tabs>
          <w:tab w:val="left" w:pos="1843"/>
          <w:tab w:val="left" w:pos="3969"/>
          <w:tab w:val="left" w:pos="5812"/>
        </w:tabs>
        <w:suppressAutoHyphens/>
        <w:rPr>
          <w:noProof/>
          <w:sz w:val="18"/>
          <w:lang w:val="en-GB"/>
        </w:rPr>
      </w:pPr>
    </w:p>
    <w:p w14:paraId="6FA21E61" w14:textId="77777777" w:rsidR="009452C9" w:rsidRPr="00914A0D" w:rsidRDefault="009452C9">
      <w:pPr>
        <w:tabs>
          <w:tab w:val="left" w:pos="1843"/>
          <w:tab w:val="left" w:pos="3969"/>
          <w:tab w:val="left" w:pos="5812"/>
        </w:tabs>
        <w:suppressAutoHyphens/>
        <w:rPr>
          <w:noProof/>
          <w:sz w:val="18"/>
          <w:lang w:val="en-GB"/>
        </w:rPr>
      </w:pPr>
    </w:p>
    <w:p w14:paraId="306FF361" w14:textId="067F6C9D" w:rsidR="009F4CA2" w:rsidRPr="00914A0D" w:rsidRDefault="002C4318">
      <w:pPr>
        <w:tabs>
          <w:tab w:val="left" w:pos="1843"/>
          <w:tab w:val="left" w:pos="3969"/>
          <w:tab w:val="left" w:pos="5812"/>
        </w:tabs>
        <w:suppressAutoHyphens/>
        <w:rPr>
          <w:rFonts w:cs="Arial"/>
          <w:noProof/>
          <w:lang w:val="en-GB"/>
        </w:rPr>
      </w:pPr>
      <w:r>
        <w:rPr>
          <w:noProof/>
          <w:sz w:val="18"/>
          <w:lang w:val="en-GB"/>
        </w:rPr>
        <w:pict w14:anchorId="64720D91">
          <v:rect id="_x0000_i1025" style="width:0;height:1.5pt" o:hralign="center" o:hrstd="t" o:hr="t" fillcolor="gray" stroked="f"/>
        </w:pict>
      </w:r>
    </w:p>
    <w:p w14:paraId="3CF925B3" w14:textId="77777777" w:rsidR="00730334" w:rsidRPr="00914A0D" w:rsidRDefault="00730334">
      <w:pPr>
        <w:tabs>
          <w:tab w:val="left" w:pos="1843"/>
          <w:tab w:val="left" w:pos="3969"/>
          <w:tab w:val="left" w:pos="5812"/>
        </w:tabs>
        <w:suppressAutoHyphens/>
        <w:rPr>
          <w:rFonts w:cs="Arial"/>
          <w:noProof/>
          <w:lang w:val="en-GB"/>
        </w:rPr>
      </w:pPr>
    </w:p>
    <w:p w14:paraId="61767CF4" w14:textId="77777777" w:rsidR="009452C9" w:rsidRPr="00914A0D" w:rsidRDefault="009452C9">
      <w:pPr>
        <w:tabs>
          <w:tab w:val="left" w:pos="1843"/>
          <w:tab w:val="left" w:pos="3969"/>
          <w:tab w:val="left" w:pos="5812"/>
        </w:tabs>
        <w:suppressAutoHyphens/>
        <w:rPr>
          <w:rFonts w:cs="Arial"/>
          <w:noProof/>
          <w:lang w:val="en-GB"/>
        </w:rPr>
      </w:pPr>
    </w:p>
    <w:tbl>
      <w:tblPr>
        <w:tblW w:w="5000" w:type="pct"/>
        <w:tblBorders>
          <w:top w:val="single" w:sz="4" w:space="0" w:color="808080"/>
        </w:tblBorders>
        <w:shd w:val="clear" w:color="auto" w:fill="D9D9D9"/>
        <w:tblLook w:val="0000" w:firstRow="0" w:lastRow="0" w:firstColumn="0" w:lastColumn="0" w:noHBand="0" w:noVBand="0"/>
      </w:tblPr>
      <w:tblGrid>
        <w:gridCol w:w="3446"/>
        <w:gridCol w:w="6409"/>
      </w:tblGrid>
      <w:tr w:rsidR="00EB4F29" w:rsidRPr="00914A0D" w14:paraId="47B277F3" w14:textId="77777777" w:rsidTr="00793FC4">
        <w:tc>
          <w:tcPr>
            <w:tcW w:w="5000" w:type="pct"/>
            <w:gridSpan w:val="2"/>
            <w:tcBorders>
              <w:top w:val="single" w:sz="4" w:space="0" w:color="808080"/>
              <w:bottom w:val="single" w:sz="4" w:space="0" w:color="808080"/>
            </w:tcBorders>
            <w:shd w:val="clear" w:color="auto" w:fill="FFD5D5"/>
            <w:vAlign w:val="center"/>
          </w:tcPr>
          <w:p w14:paraId="3D282223" w14:textId="0A4F20B5" w:rsidR="007F752B" w:rsidRPr="00914A0D" w:rsidRDefault="004416DC" w:rsidP="004416DC">
            <w:pPr>
              <w:numPr>
                <w:ilvl w:val="12"/>
                <w:numId w:val="0"/>
              </w:numPr>
              <w:tabs>
                <w:tab w:val="left" w:pos="1843"/>
                <w:tab w:val="left" w:pos="5103"/>
                <w:tab w:val="left" w:pos="5812"/>
              </w:tabs>
              <w:suppressAutoHyphens/>
              <w:spacing w:after="60"/>
              <w:rPr>
                <w:rFonts w:cs="Arial"/>
                <w:b/>
                <w:noProof/>
                <w:sz w:val="24"/>
                <w:szCs w:val="24"/>
                <w:lang w:val="en-GB"/>
              </w:rPr>
            </w:pPr>
            <w:r w:rsidRPr="00914A0D">
              <w:rPr>
                <w:rFonts w:cs="Arial"/>
                <w:b/>
                <w:noProof/>
                <w:sz w:val="24"/>
                <w:szCs w:val="24"/>
                <w:lang w:val="en-GB"/>
              </w:rPr>
              <w:t>Conditions Requises</w:t>
            </w:r>
          </w:p>
        </w:tc>
      </w:tr>
      <w:tr w:rsidR="00EB4F29" w:rsidRPr="00914A0D" w14:paraId="26A8F6FA" w14:textId="77777777" w:rsidTr="00793FC4">
        <w:tc>
          <w:tcPr>
            <w:tcW w:w="968" w:type="pct"/>
            <w:tcBorders>
              <w:top w:val="single" w:sz="4" w:space="0" w:color="808080"/>
            </w:tcBorders>
            <w:shd w:val="clear" w:color="auto" w:fill="auto"/>
            <w:vAlign w:val="center"/>
          </w:tcPr>
          <w:p w14:paraId="24B079F3" w14:textId="77777777" w:rsidR="00EB4F29" w:rsidRPr="00914A0D" w:rsidRDefault="00EB4F29" w:rsidP="008E4B18">
            <w:pPr>
              <w:tabs>
                <w:tab w:val="left" w:pos="1843"/>
                <w:tab w:val="left" w:pos="5103"/>
                <w:tab w:val="left" w:pos="5812"/>
              </w:tabs>
              <w:suppressAutoHyphens/>
              <w:spacing w:after="60"/>
              <w:rPr>
                <w:rFonts w:cs="Arial"/>
                <w:noProof/>
                <w:lang w:val="en-GB"/>
              </w:rPr>
            </w:pPr>
          </w:p>
        </w:tc>
        <w:tc>
          <w:tcPr>
            <w:tcW w:w="4032" w:type="pct"/>
            <w:tcBorders>
              <w:top w:val="single" w:sz="4" w:space="0" w:color="808080"/>
            </w:tcBorders>
            <w:shd w:val="clear" w:color="auto" w:fill="auto"/>
            <w:vAlign w:val="center"/>
          </w:tcPr>
          <w:p w14:paraId="21431C7F" w14:textId="77777777" w:rsidR="0028221A" w:rsidRPr="00914A0D" w:rsidRDefault="0028221A" w:rsidP="008E4B18">
            <w:pPr>
              <w:tabs>
                <w:tab w:val="num" w:pos="1440"/>
                <w:tab w:val="left" w:pos="1843"/>
                <w:tab w:val="left" w:pos="5103"/>
                <w:tab w:val="left" w:pos="5812"/>
              </w:tabs>
              <w:suppressAutoHyphens/>
              <w:spacing w:after="60"/>
              <w:rPr>
                <w:rFonts w:cs="Arial"/>
                <w:noProof/>
                <w:lang w:val="en-GB"/>
              </w:rPr>
            </w:pPr>
          </w:p>
        </w:tc>
      </w:tr>
      <w:tr w:rsidR="002F3647" w:rsidRPr="00914A0D" w14:paraId="6E560784" w14:textId="77777777" w:rsidTr="00260CCA">
        <w:tc>
          <w:tcPr>
            <w:tcW w:w="968" w:type="pct"/>
            <w:shd w:val="clear" w:color="auto" w:fill="auto"/>
          </w:tcPr>
          <w:p w14:paraId="3B178932" w14:textId="350F091C"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640A2B" w:rsidRPr="00914A0D">
              <w:rPr>
                <w:rFonts w:cs="Arial"/>
                <w:b/>
                <w:noProof/>
                <w:lang w:val="en-GB"/>
              </w:rPr>
              <w:t>Éducation</w:t>
            </w:r>
          </w:p>
        </w:tc>
        <w:tc>
          <w:tcPr>
            <w:tcW w:w="4032" w:type="pct"/>
            <w:shd w:val="clear" w:color="auto" w:fill="auto"/>
          </w:tcPr>
          <w:p>
            <w:pPr>
              <w:pStyle w:val="ListBullet"/>
              <w:numPr>
                <w:ilvl w:val="0"/>
                <w:numId w:val="18"/>
              </w:numPr>
            </w:pPr>
            <w:r>
              <w:t xml:space="preserve">Quality Improvement or Patient Safety training is a significant asset</w:t>
            </w:r>
          </w:p>
          <w:p>
            <w:pPr>
              <w:pStyle w:val="ListBullet"/>
              <w:numPr>
                <w:ilvl w:val="0"/>
                <w:numId w:val="18"/>
              </w:numPr>
            </w:pPr>
            <w:r>
              <w:t xml:space="preserve">Clinical background is desirable (Nursing, Clinical Officer, Medicine, or Midwifery)</w:t>
            </w:r>
          </w:p>
        </w:tc>
      </w:tr>
      <w:tr w:rsidR="002F3647" w:rsidRPr="00914A0D" w14:paraId="3AF3347B" w14:textId="77777777" w:rsidTr="00260CCA">
        <w:tc>
          <w:tcPr>
            <w:tcW w:w="968" w:type="pct"/>
            <w:shd w:val="clear" w:color="auto" w:fill="auto"/>
          </w:tcPr>
          <w:p w14:paraId="756B412B" w14:textId="47C2797E"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Expérience</w:t>
            </w:r>
          </w:p>
        </w:tc>
        <w:tc>
          <w:tcPr>
            <w:tcW w:w="4032" w:type="pct"/>
            <w:shd w:val="clear" w:color="auto" w:fill="auto"/>
          </w:tcPr>
          <w:p>
            <w:pPr>
              <w:pStyle w:val="ListBullet"/>
              <w:numPr>
                <w:ilvl w:val="0"/>
                <w:numId w:val="19"/>
              </w:numPr>
            </w:pPr>
            <w:r>
              <w:t xml:space="preserve">Previous humanitarian healthcare experience is a must </w:t>
            </w:r>
          </w:p>
          <w:p>
            <w:pPr>
              <w:pStyle w:val="ListBullet"/>
              <w:numPr>
                <w:ilvl w:val="0"/>
                <w:numId w:val="19"/>
              </w:numPr>
            </w:pPr>
            <w:r>
              <w:t xml:space="preserve">Previous healthcare work with MSF, another NGO, or MoH is desirable</w:t>
            </w:r>
          </w:p>
          <w:p>
            <w:pPr>
              <w:pStyle w:val="ListBullet"/>
              <w:numPr>
                <w:ilvl w:val="0"/>
                <w:numId w:val="19"/>
              </w:numPr>
            </w:pPr>
            <w:r>
              <w:t xml:space="preserve">Previous work on quality improvement is desirable</w:t>
            </w:r>
          </w:p>
          <w:p>
            <w:pPr>
              <w:pStyle w:val="ListBullet"/>
              <w:numPr>
                <w:ilvl w:val="0"/>
                <w:numId w:val="19"/>
              </w:numPr>
            </w:pPr>
            <w:r>
              <w:t xml:space="preserve">Previous management or team coaching experience is a desirable </w:t>
            </w:r>
          </w:p>
        </w:tc>
      </w:tr>
      <w:tr w:rsidR="002F3647" w:rsidRPr="00914A0D" w14:paraId="56399C5B" w14:textId="77777777" w:rsidTr="004C0DD7">
        <w:tc>
          <w:tcPr>
            <w:tcW w:w="968" w:type="pct"/>
            <w:shd w:val="clear" w:color="auto" w:fill="auto"/>
          </w:tcPr>
          <w:p w14:paraId="1F311BE4" w14:textId="4F05DD53" w:rsidR="002F3647" w:rsidRPr="00914A0D" w:rsidRDefault="00461011"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Langues</w:t>
            </w:r>
            <w:r w:rsidR="002F3647" w:rsidRPr="00914A0D">
              <w:rPr>
                <w:rFonts w:cs="Arial"/>
                <w:noProof/>
                <w:lang w:val="en-GB"/>
              </w:rPr>
              <w:tab/>
            </w:r>
          </w:p>
        </w:tc>
        <w:tc>
          <w:tcPr>
            <w:tcW w:w="4032" w:type="pct"/>
            <w:shd w:val="clear" w:color="auto" w:fill="auto"/>
          </w:tcPr>
          <w:p>
            <w:pPr>
              <w:pStyle w:val="ListBullet"/>
              <w:numPr>
                <w:ilvl w:val="0"/>
                <w:numId w:val="20"/>
              </w:numPr>
            </w:pPr>
            <w:r>
              <w:t xml:space="preserve">Local language skills </w:t>
            </w:r>
          </w:p>
          <w:p>
            <w:pPr>
              <w:pStyle w:val="ListBullet"/>
              <w:numPr>
                <w:ilvl w:val="0"/>
                <w:numId w:val="20"/>
              </w:numPr>
            </w:pPr>
            <w:r>
              <w:t xml:space="preserve">Working language of the OC if needed</w:t>
            </w:r>
          </w:p>
        </w:tc>
      </w:tr>
      <w:tr w:rsidR="00016650" w:rsidRPr="00914A0D" w14:paraId="5AFA8FE7" w14:textId="77777777" w:rsidTr="004C0DD7">
        <w:tc>
          <w:tcPr>
            <w:tcW w:w="968" w:type="pct"/>
            <w:shd w:val="clear" w:color="auto" w:fill="auto"/>
          </w:tcPr>
          <w:p w14:paraId="7B303D33" w14:textId="52BB5BDA" w:rsidR="00016650" w:rsidRPr="00914A0D" w:rsidRDefault="00F569A3"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Connaissance</w:t>
            </w:r>
          </w:p>
        </w:tc>
        <w:tc>
          <w:tcPr>
            <w:tcW w:w="4032" w:type="pct"/>
            <w:shd w:val="clear" w:color="auto" w:fill="auto"/>
          </w:tcPr>
          <w:p>
            <w:pPr>
              <w:pStyle w:val="ListBullet"/>
              <w:numPr>
                <w:ilvl w:val="0"/>
                <w:numId w:val="21"/>
              </w:numPr>
            </w:pPr>
            <w:r>
              <w:t xml:space="preserve">Quality Improvement Methodology</w:t>
            </w:r>
          </w:p>
          <w:p>
            <w:pPr>
              <w:pStyle w:val="ListBullet"/>
              <w:numPr>
                <w:ilvl w:val="0"/>
                <w:numId w:val="21"/>
              </w:numPr>
            </w:pPr>
            <w:r>
              <w:t xml:space="preserve">Developing and conducting trainings</w:t>
            </w:r>
          </w:p>
          <w:p>
            <w:pPr>
              <w:pStyle w:val="ListBullet"/>
              <w:numPr>
                <w:ilvl w:val="0"/>
                <w:numId w:val="21"/>
              </w:numPr>
            </w:pPr>
            <w:r>
              <w:t xml:space="preserve">Leading and organizing meetings </w:t>
            </w:r>
          </w:p>
          <w:p>
            <w:pPr>
              <w:pStyle w:val="ListBullet"/>
              <w:numPr>
                <w:ilvl w:val="0"/>
                <w:numId w:val="21"/>
              </w:numPr>
            </w:pPr>
            <w:r>
              <w:t xml:space="preserve">Writing strategic documents </w:t>
            </w:r>
          </w:p>
        </w:tc>
      </w:tr>
      <w:tr w:rsidR="002C28B6" w:rsidRPr="00914A0D" w14:paraId="5209FEBD" w14:textId="77777777" w:rsidTr="004C0DD7">
        <w:tc>
          <w:tcPr>
            <w:tcW w:w="968" w:type="pct"/>
            <w:shd w:val="clear" w:color="auto" w:fill="auto"/>
          </w:tcPr>
          <w:p w14:paraId="596F7EE9" w14:textId="64D17B90" w:rsidR="002C28B6" w:rsidRPr="00914A0D" w:rsidRDefault="00F569A3" w:rsidP="008E4B18">
            <w:pPr>
              <w:numPr>
                <w:ilvl w:val="12"/>
                <w:numId w:val="0"/>
              </w:numPr>
              <w:tabs>
                <w:tab w:val="left" w:pos="1843"/>
                <w:tab w:val="left" w:pos="5103"/>
                <w:tab w:val="left" w:pos="5812"/>
              </w:tabs>
              <w:suppressAutoHyphens/>
              <w:spacing w:after="60"/>
              <w:rPr>
                <w:rFonts w:cs="Arial"/>
                <w:b/>
                <w:noProof/>
                <w:lang w:val="en-GB"/>
              </w:rPr>
            </w:pPr>
            <w:r w:rsidR="00253F81" w:rsidRPr="00914A0D">
              <w:rPr>
                <w:rFonts w:cs="Arial"/>
                <w:b/>
                <w:noProof/>
                <w:lang w:val="en-GB"/>
              </w:rPr>
              <w:t>Compétences</w:t>
            </w:r>
          </w:p>
        </w:tc>
        <w:tc>
          <w:tcPr>
            <w:tcW w:w="4032" w:type="pct"/>
            <w:shd w:val="clear" w:color="auto" w:fill="auto"/>
          </w:tcPr>
          <w:p>
            <w:pPr>
              <w:pStyle w:val="ListBullet"/>
              <w:numPr>
                <w:ilvl w:val="0"/>
                <w:numId w:val="22"/>
              </w:numPr>
            </w:pPr>
            <w:r>
              <w:t xml:space="preserve">Defines quality priorities and leads multi-disciplinary QI activities for their department, project, or area of work</w:t>
            </w:r>
          </w:p>
          <w:p>
            <w:pPr>
              <w:pStyle w:val="ListBullet"/>
              <w:numPr>
                <w:ilvl w:val="0"/>
                <w:numId w:val="22"/>
              </w:numPr>
            </w:pPr>
            <w:r>
              <w:t xml:space="preserve">Leads incident management and contributes to positive patient safety culture</w:t>
            </w:r>
          </w:p>
          <w:p>
            <w:pPr>
              <w:pStyle w:val="ListBullet"/>
              <w:numPr>
                <w:ilvl w:val="0"/>
                <w:numId w:val="22"/>
              </w:numPr>
            </w:pPr>
            <w:r>
              <w:t xml:space="preserve">Cross cultural awareness</w:t>
            </w:r>
          </w:p>
          <w:p>
            <w:pPr>
              <w:pStyle w:val="ListBullet"/>
              <w:numPr>
                <w:ilvl w:val="0"/>
                <w:numId w:val="22"/>
              </w:numPr>
            </w:pPr>
            <w:r>
              <w:t xml:space="preserve">Planning and organizing </w:t>
            </w:r>
          </w:p>
          <w:p>
            <w:pPr>
              <w:pStyle w:val="ListBullet"/>
              <w:numPr>
                <w:ilvl w:val="0"/>
                <w:numId w:val="22"/>
              </w:numPr>
            </w:pPr>
            <w:r>
              <w:t xml:space="preserve">Teamwork and cooperation </w:t>
            </w:r>
          </w:p>
          <w:p>
            <w:pPr>
              <w:pStyle w:val="ListBullet"/>
              <w:numPr>
                <w:ilvl w:val="0"/>
                <w:numId w:val="22"/>
              </w:numPr>
            </w:pPr>
            <w:r>
              <w:t xml:space="preserve">People management and development </w:t>
            </w:r>
          </w:p>
        </w:tc>
      </w:tr>
    </w:tbl>
    <w:p w14:paraId="32775896" w14:textId="77777777" w:rsidR="006F7B4A" w:rsidRPr="00914A0D" w:rsidRDefault="006F7B4A" w:rsidP="00284DDD">
      <w:pPr>
        <w:rPr>
          <w:rFonts w:cs="Arial"/>
          <w:noProof/>
          <w:lang w:val="en-GB"/>
        </w:rPr>
      </w:pPr>
    </w:p>
    <w:p w14:paraId="2F3A9FD8" w14:textId="77777777" w:rsidR="003A6ED1" w:rsidRPr="00914A0D" w:rsidRDefault="003A6ED1" w:rsidP="00284DDD">
      <w:pPr>
        <w:rPr>
          <w:rFonts w:cs="Arial"/>
          <w:noProof/>
          <w:lang w:val="en-GB"/>
        </w:rPr>
      </w:pPr>
    </w:p>
    <w:p w14:paraId="7712E460" w14:textId="77777777" w:rsidR="003A6ED1" w:rsidRPr="00914A0D" w:rsidRDefault="003A6ED1" w:rsidP="00284DDD">
      <w:pPr>
        <w:rPr>
          <w:rFonts w:cs="Arial"/>
          <w:noProof/>
          <w:lang w:val="en-GB"/>
        </w:rPr>
      </w:pPr>
    </w:p>
    <w:p w14:paraId="54042B67" w14:textId="6C4F81BA" w:rsidR="004241E3" w:rsidRPr="00914A0D" w:rsidRDefault="004241E3" w:rsidP="00284DDD">
      <w:pPr>
        <w:rPr>
          <w:rFonts w:cs="Arial"/>
          <w:noProof/>
          <w:lang w:val="en-GB"/>
        </w:rPr>
      </w:pPr>
      <w:r w:rsidRPr="00914A0D">
        <w:rPr>
          <w:rFonts w:cs="Arial"/>
          <w:noProof/>
          <w:lang w:val="en-GB"/>
        </w:rPr>
        <w:t>Cette description de poste peut être modifiée en conformité avec les activités ou l'évolution de la mission.</w:t>
      </w:r>
    </w:p>
    <w:p w14:paraId="17BA3A13" w14:textId="1C4C8C66" w:rsidR="006F7B4A" w:rsidRPr="00914A0D" w:rsidRDefault="006F7B4A" w:rsidP="006F7B4A">
      <w:pPr>
        <w:rPr>
          <w:noProof/>
          <w:lang w:val="en-GB"/>
        </w:rPr>
      </w:pPr>
      <w:r w:rsidRPr="00914A0D">
        <w:rPr>
          <w:rFonts w:cs="Arial"/>
          <w:noProof/>
          <w:lang w:val="en-GB"/>
        </w:rPr>
        <w:t>En signant, l'employé(e) reconnaît qu'il / elle a lu, compris et accepté ce document.</w:t>
      </w:r>
    </w:p>
    <w:p w14:paraId="278E4357" w14:textId="77777777" w:rsidR="006F7B4A" w:rsidRPr="00914A0D" w:rsidRDefault="006F7B4A" w:rsidP="00284DDD">
      <w:pPr>
        <w:rPr>
          <w:noProof/>
          <w:lang w:val="en-GB"/>
        </w:rPr>
      </w:pPr>
    </w:p>
    <w:p w14:paraId="5A9E186C" w14:textId="77777777" w:rsidR="00EF404F" w:rsidRPr="00914A0D" w:rsidRDefault="00EF404F" w:rsidP="00EF404F">
      <w:pPr>
        <w:tabs>
          <w:tab w:val="left" w:pos="3960"/>
          <w:tab w:val="left" w:leader="dot" w:pos="7920"/>
        </w:tabs>
        <w:rPr>
          <w:noProof/>
          <w:lang w:val="en-GB"/>
        </w:rPr>
      </w:pPr>
    </w:p>
    <w:tbl>
      <w:tblPr>
        <w:tblW w:w="9900" w:type="dxa"/>
        <w:tblInd w:w="-5" w:type="dxa"/>
        <w:tblLayout w:type="fixed"/>
        <w:tblLook w:val="0000" w:firstRow="0" w:lastRow="0" w:firstColumn="0" w:lastColumn="0" w:noHBand="0" w:noVBand="0"/>
      </w:tblPr>
      <w:tblGrid>
        <w:gridCol w:w="4797"/>
        <w:gridCol w:w="5103"/>
      </w:tblGrid>
      <w:tr w:rsidR="00EF404F" w:rsidRPr="00914A0D" w14:paraId="3D836292" w14:textId="77777777" w:rsidTr="00EF404F">
        <w:trPr>
          <w:trHeight w:hRule="exact" w:val="340"/>
        </w:trPr>
        <w:tc>
          <w:tcPr>
            <w:tcW w:w="4797" w:type="dxa"/>
            <w:tcBorders>
              <w:top w:val="single" w:sz="4" w:space="0" w:color="C0C0C0"/>
              <w:left w:val="single" w:sz="4" w:space="0" w:color="C0C0C0"/>
              <w:bottom w:val="single" w:sz="4" w:space="0" w:color="C0C0C0"/>
            </w:tcBorders>
            <w:vAlign w:val="center"/>
          </w:tcPr>
          <w:p w14:paraId="7E1BBDD9" w14:textId="781A82F6" w:rsidR="00EF404F" w:rsidRPr="00914A0D" w:rsidRDefault="00EF404F" w:rsidP="008E4B18">
            <w:pPr>
              <w:tabs>
                <w:tab w:val="left" w:pos="1843"/>
                <w:tab w:val="left" w:pos="3969"/>
                <w:tab w:val="left" w:pos="5812"/>
              </w:tabs>
              <w:spacing w:line="360" w:lineRule="auto"/>
              <w:rPr>
                <w:rFonts w:cs="Arial"/>
                <w:b/>
                <w:bCs/>
                <w:noProof/>
                <w:lang w:val="en-GB"/>
              </w:rPr>
            </w:pPr>
            <w:r w:rsidRPr="00914A0D">
              <w:rPr>
                <w:rFonts w:cs="Arial"/>
                <w:b/>
                <w:noProof/>
                <w:lang w:val="en-GB"/>
              </w:rPr>
              <w:t>Prénom / Nom de l'Employé(e)</w:t>
            </w:r>
          </w:p>
        </w:tc>
        <w:tc>
          <w:tcPr>
            <w:tcW w:w="5103" w:type="dxa"/>
            <w:tcBorders>
              <w:top w:val="single" w:sz="4" w:space="0" w:color="C0C0C0"/>
              <w:left w:val="single" w:sz="4" w:space="0" w:color="C0C0C0"/>
              <w:bottom w:val="single" w:sz="4" w:space="0" w:color="C0C0C0"/>
              <w:right w:val="single" w:sz="4" w:space="0" w:color="C0C0C0"/>
            </w:tcBorders>
            <w:vAlign w:val="center"/>
          </w:tcPr>
          <w:p w14:paraId="094F2D24" w14:textId="77777777" w:rsidR="00EF404F" w:rsidRPr="00914A0D" w:rsidRDefault="00EF404F" w:rsidP="008E4B18">
            <w:pPr>
              <w:numPr>
                <w:ilvl w:val="12"/>
                <w:numId w:val="0"/>
              </w:numPr>
              <w:tabs>
                <w:tab w:val="left" w:pos="1843"/>
                <w:tab w:val="left" w:pos="3969"/>
                <w:tab w:val="left" w:pos="5812"/>
              </w:tabs>
              <w:spacing w:line="360" w:lineRule="auto"/>
              <w:rPr>
                <w:rFonts w:cs="Arial"/>
                <w:bCs/>
                <w:noProof/>
                <w:color w:val="0070C0"/>
                <w:lang w:val="en-GB"/>
              </w:rPr>
            </w:pPr>
          </w:p>
        </w:tc>
      </w:tr>
      <w:tr w:rsidR="00EF404F" w:rsidRPr="00914A0D" w14:paraId="66E0BAE5" w14:textId="77777777" w:rsidTr="00EF404F">
        <w:trPr>
          <w:trHeight w:val="340"/>
        </w:trPr>
        <w:tc>
          <w:tcPr>
            <w:tcW w:w="4797" w:type="dxa"/>
            <w:tcBorders>
              <w:top w:val="single" w:sz="4" w:space="0" w:color="C0C0C0"/>
              <w:left w:val="single" w:sz="4" w:space="0" w:color="C0C0C0"/>
              <w:bottom w:val="single" w:sz="4" w:space="0" w:color="C0C0C0"/>
            </w:tcBorders>
            <w:vAlign w:val="center"/>
          </w:tcPr>
          <w:p w14:paraId="7469401F" w14:textId="71BB79E2" w:rsidR="00EF404F" w:rsidRPr="00914A0D" w:rsidRDefault="00EF404F" w:rsidP="008E4B18">
            <w:pPr>
              <w:rPr>
                <w:b/>
                <w:noProof/>
                <w:lang w:val="en-GB"/>
              </w:rPr>
            </w:pPr>
            <w:r w:rsidRPr="00914A0D">
              <w:rPr>
                <w:rFonts w:cs="Arial"/>
                <w:b/>
                <w:noProof/>
                <w:lang w:val="en-GB"/>
              </w:rPr>
              <w:t>Lieu et date:</w:t>
            </w:r>
          </w:p>
        </w:tc>
        <w:tc>
          <w:tcPr>
            <w:tcW w:w="5103" w:type="dxa"/>
            <w:tcBorders>
              <w:top w:val="single" w:sz="4" w:space="0" w:color="C0C0C0"/>
              <w:left w:val="single" w:sz="4" w:space="0" w:color="C0C0C0"/>
              <w:bottom w:val="single" w:sz="4" w:space="0" w:color="C0C0C0"/>
              <w:right w:val="single" w:sz="4" w:space="0" w:color="C0C0C0"/>
            </w:tcBorders>
            <w:vAlign w:val="center"/>
          </w:tcPr>
          <w:p w14:paraId="04CDD13D" w14:textId="77777777" w:rsidR="00EF404F" w:rsidRPr="00914A0D" w:rsidRDefault="00EF404F" w:rsidP="008E4B18">
            <w:pPr>
              <w:tabs>
                <w:tab w:val="left" w:pos="1843"/>
                <w:tab w:val="left" w:pos="3969"/>
                <w:tab w:val="left" w:pos="5812"/>
              </w:tabs>
              <w:snapToGrid w:val="0"/>
              <w:spacing w:line="360" w:lineRule="auto"/>
              <w:rPr>
                <w:rFonts w:cs="Arial"/>
                <w:bCs/>
                <w:noProof/>
                <w:lang w:val="en-GB"/>
              </w:rPr>
            </w:pPr>
          </w:p>
        </w:tc>
      </w:tr>
    </w:tbl>
    <w:p w14:paraId="566EC3B3" w14:textId="77777777" w:rsidR="00EF404F" w:rsidRPr="00914A0D" w:rsidRDefault="00EF404F" w:rsidP="00EF404F">
      <w:pPr>
        <w:rPr>
          <w:rFonts w:cs="Arial"/>
          <w:noProof/>
          <w:lang w:val="en-GB"/>
        </w:rPr>
      </w:pPr>
    </w:p>
    <w:p w14:paraId="02FDAEED" w14:textId="77777777" w:rsidR="006F7B4A" w:rsidRPr="00914A0D" w:rsidRDefault="006F7B4A" w:rsidP="00284DDD">
      <w:pPr>
        <w:rPr>
          <w:noProof/>
          <w:lang w:val="en-GB"/>
        </w:rPr>
      </w:pPr>
    </w:p>
    <w:p w14:paraId="1A519C9C" w14:textId="4AAA27BB" w:rsidR="006F7B4A" w:rsidRPr="00914A0D" w:rsidRDefault="006F7B4A" w:rsidP="006F7B4A">
      <w:pPr>
        <w:rPr>
          <w:rFonts w:cs="Arial"/>
          <w:i/>
          <w:noProof/>
          <w:lang w:val="en-GB"/>
        </w:rPr>
      </w:pPr>
      <w:r w:rsidRPr="00914A0D">
        <w:rPr>
          <w:rFonts w:cs="Arial"/>
          <w:noProof/>
          <w:lang w:val="en-GB"/>
        </w:rPr>
        <w:t>Signature de l'employé(e):</w:t>
      </w:r>
    </w:p>
    <w:p w14:paraId="592C7A03" w14:textId="01BB13C7" w:rsidR="006F7B4A" w:rsidRDefault="006F7B4A" w:rsidP="00284DDD">
      <w:pPr>
        <w:rPr>
          <w:rFonts w:cs="Arial"/>
          <w:i/>
          <w:noProof/>
          <w:lang w:val="en-GB"/>
        </w:rPr>
      </w:pPr>
      <w:r w:rsidRPr="00914A0D">
        <w:rPr>
          <w:rFonts w:cs="Arial"/>
          <w:i/>
          <w:noProof/>
          <w:lang w:val="en-GB"/>
        </w:rPr>
        <w:t>(A signer en deux exemplaires, l'un pour l'employé(e), l’autre pour l'employeur)</w:t>
      </w:r>
    </w:p>
    <w:p w14:paraId="32E22E42" w14:textId="77777777" w:rsidR="002C4318" w:rsidRDefault="002C4318" w:rsidP="00284DDD">
      <w:pPr>
        <w:rPr>
          <w:rFonts w:cs="Arial"/>
          <w:noProof/>
          <w:lang w:val="en-GB"/>
        </w:rPr>
      </w:pPr>
    </w:p>
    <w:p w14:paraId="7C8DA8DE" w14:textId="77777777" w:rsidR="002C4318" w:rsidRDefault="002C4318" w:rsidP="00284DDD">
      <w:pPr>
        <w:rPr>
          <w:rFonts w:cs="Arial"/>
          <w:noProof/>
          <w:lang w:val="en-GB"/>
        </w:rPr>
      </w:pPr>
    </w:p>
    <w:p w14:paraId="61943B2A" w14:textId="77777777" w:rsidR="002C4318" w:rsidRPr="002C4318" w:rsidRDefault="002C4318" w:rsidP="00284DDD">
      <w:pPr>
        <w:rPr>
          <w:rFonts w:cs="Arial"/>
          <w:noProof/>
          <w:lang w:val="en-GB"/>
        </w:rPr>
      </w:pPr>
    </w:p>
    <w:p w14:paraId="2A155BB1" w14:textId="77777777" w:rsidR="002C4318" w:rsidRPr="002C4318" w:rsidRDefault="002C4318" w:rsidP="00284DDD">
      <w:pPr>
        <w:rPr>
          <w:rFonts w:cs="Arial"/>
          <w:noProof/>
          <w:lang w:val="en-GB"/>
        </w:rPr>
      </w:pPr>
      <w:bookmarkStart w:id="0" w:name="_GoBack"/>
      <w:bookmarkEnd w:id="0"/>
    </w:p>
    <w:p w14:paraId="106B543E" w14:textId="1F39841A" w:rsidR="002C4318" w:rsidRPr="00914A0D" w:rsidRDefault="002C4318" w:rsidP="00284DDD">
      <w:pPr>
        <w:rPr>
          <w:i/>
          <w:noProof/>
          <w:lang w:val="en-GB"/>
        </w:rPr>
      </w:pPr>
      <w:r>
        <w:rPr>
          <w:rFonts w:cs="Arial"/>
          <w:b/>
          <w:noProof/>
          <w:lang w:val="en-GB"/>
        </w:rPr>
        <w:t>MSF is a civil society initiative that brings together individuals committed to the assistance of other human beings in crisis. As such MSF is by choice an association.</w:t>
        <w:br/>
        <w:t> Each individual working with MSF does it out of conviction and is ready to uphold the values and principles of MSF.</w:t>
      </w:r>
    </w:p>
    <w:p w14:paraId="00F25E50" w14:textId="77777777" w:rsidR="00D21E55" w:rsidRPr="00914A0D" w:rsidRDefault="00D21E55" w:rsidP="00284DDD">
      <w:pPr>
        <w:rPr>
          <w:i/>
          <w:noProof/>
          <w:lang w:val="en-GB"/>
        </w:rPr>
      </w:pPr>
    </w:p>
    <w:sectPr w:rsidR="00D21E55" w:rsidRPr="00914A0D" w:rsidSect="00E05DD5">
      <w:headerReference w:type="default" r:id="rId8"/>
      <w:footerReference w:type="default" r:id="rId9"/>
      <w:pgSz w:w="11907" w:h="16840" w:code="9"/>
      <w:pgMar w:top="1417"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3D5F2" w14:textId="77777777" w:rsidR="002B19B4" w:rsidRDefault="002B19B4">
      <w:r>
        <w:separator/>
      </w:r>
    </w:p>
  </w:endnote>
  <w:endnote w:type="continuationSeparator" w:id="0">
    <w:p w14:paraId="59FA1A16" w14:textId="77777777" w:rsidR="002B19B4" w:rsidRDefault="002B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altName w:val="Malgun Gothic"/>
    <w:panose1 w:val="020B0503020103020203"/>
    <w:charset w:val="00"/>
    <w:family w:val="auto"/>
    <w:pitch w:val="variable"/>
    <w:sig w:usb0="00000003" w:usb1="00000000" w:usb2="00000000" w:usb3="00000000" w:csb0="00000001" w:csb1="00000000"/>
  </w:font>
  <w:font w:name="HelvCondBlk">
    <w:altName w:val="Arial"/>
    <w:panose1 w:val="00000000000000000000"/>
    <w:charset w:val="00"/>
    <w:family w:val="swiss"/>
    <w:notTrueType/>
    <w:pitch w:val="variable"/>
    <w:sig w:usb0="00000003" w:usb1="00000000" w:usb2="00000000" w:usb3="00000000" w:csb0="00000001" w:csb1="00000000"/>
  </w:font>
  <w:font w:name="Zurich BT">
    <w:altName w:val="Arial"/>
    <w:panose1 w:val="00000000000000000000"/>
    <w:charset w:val="00"/>
    <w:family w:val="swiss"/>
    <w:notTrueType/>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HelvCondLight">
    <w:altName w:val="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4838A" w14:textId="77777777" w:rsidR="002B19B4" w:rsidRDefault="002B19B4">
    <w:pPr>
      <w:pStyle w:val="Footer"/>
      <w:numPr>
        <w:ilvl w:val="12"/>
        <w:numId w:val="0"/>
      </w:numPr>
      <w:ind w:right="360"/>
      <w:rPr>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4814B" w14:textId="77777777" w:rsidR="002B19B4" w:rsidRDefault="002B19B4">
      <w:r>
        <w:separator/>
      </w:r>
    </w:p>
  </w:footnote>
  <w:footnote w:type="continuationSeparator" w:id="0">
    <w:p w14:paraId="568B39BC" w14:textId="77777777" w:rsidR="002B19B4" w:rsidRDefault="002B1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3FC95" w14:textId="77777777" w:rsidR="002B19B4" w:rsidRDefault="002B19B4" w:rsidP="0063479D">
    <w:pPr>
      <w:pStyle w:val="Header"/>
      <w:jc w:val="right"/>
    </w:pPr>
    <w:r>
      <w:rPr>
        <w:noProof/>
      </w:rPr>
      <w:drawing>
        <wp:inline distT="0" distB="0" distL="0" distR="0" wp14:anchorId="15217E03" wp14:editId="40EBFB7A">
          <wp:extent cx="905510" cy="358775"/>
          <wp:effectExtent l="0" t="0" r="8890" b="0"/>
          <wp:docPr id="1" name="Immagine 1" descr="Medecins sans froti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ecins sans frotie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358775"/>
                  </a:xfrm>
                  <a:prstGeom prst="rect">
                    <a:avLst/>
                  </a:prstGeom>
                  <a:gradFill rotWithShape="1">
                    <a:gsLst>
                      <a:gs pos="0">
                        <a:srgbClr val="FFFFFF"/>
                      </a:gs>
                      <a:gs pos="100000">
                        <a:srgbClr val="FFFFFF">
                          <a:gamma/>
                          <a:tint val="33725"/>
                          <a:invGamma/>
                        </a:srgbClr>
                      </a:gs>
                    </a:gsLst>
                    <a:lin ang="5400000" scaled="1"/>
                  </a:grad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DFA7940"/>
    <w:lvl w:ilvl="0">
      <w:start w:val="1"/>
      <w:numFmt w:val="decimal"/>
      <w:lvlText w:val="%1."/>
      <w:lvlJc w:val="left"/>
      <w:pPr>
        <w:tabs>
          <w:tab w:val="num" w:pos="1492"/>
        </w:tabs>
        <w:ind w:left="1492" w:hanging="360"/>
      </w:pPr>
    </w:lvl>
  </w:abstractNum>
  <w:abstractNum w:abstractNumId="1">
    <w:nsid w:val="FFFFFF7D"/>
    <w:multiLevelType w:val="singleLevel"/>
    <w:tmpl w:val="2430B7B4"/>
    <w:lvl w:ilvl="0">
      <w:start w:val="1"/>
      <w:numFmt w:val="decimal"/>
      <w:lvlText w:val="%1."/>
      <w:lvlJc w:val="left"/>
      <w:pPr>
        <w:tabs>
          <w:tab w:val="num" w:pos="1209"/>
        </w:tabs>
        <w:ind w:left="1209" w:hanging="360"/>
      </w:pPr>
    </w:lvl>
  </w:abstractNum>
  <w:abstractNum w:abstractNumId="2">
    <w:nsid w:val="FFFFFF7E"/>
    <w:multiLevelType w:val="singleLevel"/>
    <w:tmpl w:val="0A023DB4"/>
    <w:lvl w:ilvl="0">
      <w:start w:val="1"/>
      <w:numFmt w:val="decimal"/>
      <w:lvlText w:val="%1."/>
      <w:lvlJc w:val="left"/>
      <w:pPr>
        <w:tabs>
          <w:tab w:val="num" w:pos="926"/>
        </w:tabs>
        <w:ind w:left="926" w:hanging="360"/>
      </w:pPr>
    </w:lvl>
  </w:abstractNum>
  <w:abstractNum w:abstractNumId="3">
    <w:nsid w:val="FFFFFF7F"/>
    <w:multiLevelType w:val="singleLevel"/>
    <w:tmpl w:val="77E87598"/>
    <w:lvl w:ilvl="0">
      <w:start w:val="1"/>
      <w:numFmt w:val="decimal"/>
      <w:lvlText w:val="%1."/>
      <w:lvlJc w:val="left"/>
      <w:pPr>
        <w:tabs>
          <w:tab w:val="num" w:pos="643"/>
        </w:tabs>
        <w:ind w:left="643" w:hanging="360"/>
      </w:pPr>
    </w:lvl>
  </w:abstractNum>
  <w:abstractNum w:abstractNumId="4">
    <w:nsid w:val="FFFFFF80"/>
    <w:multiLevelType w:val="singleLevel"/>
    <w:tmpl w:val="72C0CF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72262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8A5B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26772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1C4A28"/>
    <w:lvl w:ilvl="0">
      <w:start w:val="1"/>
      <w:numFmt w:val="decimal"/>
      <w:lvlText w:val="%1."/>
      <w:lvlJc w:val="left"/>
      <w:pPr>
        <w:tabs>
          <w:tab w:val="num" w:pos="360"/>
        </w:tabs>
        <w:ind w:left="360" w:hanging="360"/>
      </w:pPr>
    </w:lvl>
  </w:abstractNum>
  <w:abstractNum w:abstractNumId="9">
    <w:nsid w:val="00044D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9566BF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1">
    <w:nsid w:val="0A4232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01B15D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11F2126F"/>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234708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86232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7">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8">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9">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0">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abstractNumId w:val="10"/>
  </w:num>
  <w:num w:numId="2">
    <w:abstractNumId w:val="13"/>
  </w:num>
  <w:num w:numId="3">
    <w:abstractNumId w:val="9"/>
  </w:num>
  <w:num w:numId="4">
    <w:abstractNumId w:val="12"/>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14"/>
  </w:num>
  <w:num w:numId="15">
    <w:abstractNumId w:val="15"/>
  </w:num>
  <w:num w:numId="16">
    <w:abstractNumId w:val="11"/>
  </w:num>
  <w:num w:numId="17">
    <w:abstractNumId w:val="16"/>
  </w:num>
  <w:num w:numId="18">
    <w:abstractNumId w:val="17"/>
  </w:num>
  <w:num w:numId="19">
    <w:abstractNumId w:val="18"/>
  </w:num>
  <w:num w:numId="20">
    <w:abstractNumId w:val="19"/>
  </w:num>
  <w:num w:numId="21">
    <w:abstractNumId w:val="20"/>
  </w:num>
  <w:num w:numId="22">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embedSystemFonts/>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activeWritingStyle w:appName="MSWord" w:lang="fr-CH" w:vendorID="64" w:dllVersion="131078" w:nlCheck="1" w:checkStyle="0"/>
  <w:proofState w:spelling="clean" w:grammar="clean"/>
  <w:mailMerge>
    <w:mainDocumentType w:val="formLetters"/>
    <w:dataType w:val="textFile"/>
    <w:activeRecord w:val="-1"/>
  </w:mailMerge>
  <w:defaultTabStop w:val="851"/>
  <w:autoHyphenation/>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21"/>
    <w:rsid w:val="00001226"/>
    <w:rsid w:val="00001534"/>
    <w:rsid w:val="00003FD6"/>
    <w:rsid w:val="00004543"/>
    <w:rsid w:val="00014613"/>
    <w:rsid w:val="00015498"/>
    <w:rsid w:val="00016650"/>
    <w:rsid w:val="00026679"/>
    <w:rsid w:val="00026F87"/>
    <w:rsid w:val="0003164A"/>
    <w:rsid w:val="00036141"/>
    <w:rsid w:val="000420CC"/>
    <w:rsid w:val="000433CB"/>
    <w:rsid w:val="00043875"/>
    <w:rsid w:val="00046CE6"/>
    <w:rsid w:val="00050263"/>
    <w:rsid w:val="00053F37"/>
    <w:rsid w:val="000556B1"/>
    <w:rsid w:val="00061BF8"/>
    <w:rsid w:val="000722F0"/>
    <w:rsid w:val="000778CE"/>
    <w:rsid w:val="00094EFE"/>
    <w:rsid w:val="000A3F02"/>
    <w:rsid w:val="000B6191"/>
    <w:rsid w:val="000B6669"/>
    <w:rsid w:val="000C13DF"/>
    <w:rsid w:val="000D1A65"/>
    <w:rsid w:val="000D5EE7"/>
    <w:rsid w:val="000E618A"/>
    <w:rsid w:val="000F38D2"/>
    <w:rsid w:val="00107129"/>
    <w:rsid w:val="00120C44"/>
    <w:rsid w:val="001213C0"/>
    <w:rsid w:val="00123783"/>
    <w:rsid w:val="00124E5B"/>
    <w:rsid w:val="00125962"/>
    <w:rsid w:val="00127634"/>
    <w:rsid w:val="0013264D"/>
    <w:rsid w:val="00136AE6"/>
    <w:rsid w:val="00140933"/>
    <w:rsid w:val="00141D8A"/>
    <w:rsid w:val="001425B7"/>
    <w:rsid w:val="00144E09"/>
    <w:rsid w:val="001466B3"/>
    <w:rsid w:val="0015017A"/>
    <w:rsid w:val="00153040"/>
    <w:rsid w:val="00154E7B"/>
    <w:rsid w:val="00155AAF"/>
    <w:rsid w:val="00166D70"/>
    <w:rsid w:val="0017010B"/>
    <w:rsid w:val="00173EC3"/>
    <w:rsid w:val="001766F3"/>
    <w:rsid w:val="001828BA"/>
    <w:rsid w:val="00182B61"/>
    <w:rsid w:val="00192F4A"/>
    <w:rsid w:val="00193C27"/>
    <w:rsid w:val="001B6BCE"/>
    <w:rsid w:val="001D3160"/>
    <w:rsid w:val="001D4C8D"/>
    <w:rsid w:val="001E39BA"/>
    <w:rsid w:val="001F1866"/>
    <w:rsid w:val="001F46DD"/>
    <w:rsid w:val="001F58E8"/>
    <w:rsid w:val="00200518"/>
    <w:rsid w:val="00203273"/>
    <w:rsid w:val="002061A2"/>
    <w:rsid w:val="00213F36"/>
    <w:rsid w:val="00231A64"/>
    <w:rsid w:val="002343B3"/>
    <w:rsid w:val="00240FA8"/>
    <w:rsid w:val="00243CEC"/>
    <w:rsid w:val="00244EE8"/>
    <w:rsid w:val="00252CA2"/>
    <w:rsid w:val="00253F81"/>
    <w:rsid w:val="00260CCA"/>
    <w:rsid w:val="00261C5A"/>
    <w:rsid w:val="00262481"/>
    <w:rsid w:val="00263E86"/>
    <w:rsid w:val="002646C7"/>
    <w:rsid w:val="00275CF2"/>
    <w:rsid w:val="00276620"/>
    <w:rsid w:val="00280C01"/>
    <w:rsid w:val="0028221A"/>
    <w:rsid w:val="00284DDD"/>
    <w:rsid w:val="00290A2F"/>
    <w:rsid w:val="00293528"/>
    <w:rsid w:val="00294595"/>
    <w:rsid w:val="00296895"/>
    <w:rsid w:val="00296A4A"/>
    <w:rsid w:val="002A03DC"/>
    <w:rsid w:val="002A1364"/>
    <w:rsid w:val="002A5A5D"/>
    <w:rsid w:val="002B19B4"/>
    <w:rsid w:val="002C28B6"/>
    <w:rsid w:val="002C4318"/>
    <w:rsid w:val="002D6294"/>
    <w:rsid w:val="002E7618"/>
    <w:rsid w:val="002F3647"/>
    <w:rsid w:val="002F4FFB"/>
    <w:rsid w:val="002F7F10"/>
    <w:rsid w:val="00300AB4"/>
    <w:rsid w:val="003012D2"/>
    <w:rsid w:val="003058C3"/>
    <w:rsid w:val="0031310D"/>
    <w:rsid w:val="00316965"/>
    <w:rsid w:val="0032540D"/>
    <w:rsid w:val="0032607E"/>
    <w:rsid w:val="00330378"/>
    <w:rsid w:val="00332B74"/>
    <w:rsid w:val="003337BB"/>
    <w:rsid w:val="00336548"/>
    <w:rsid w:val="00336F08"/>
    <w:rsid w:val="0033714E"/>
    <w:rsid w:val="00343601"/>
    <w:rsid w:val="00343D0A"/>
    <w:rsid w:val="00350AD6"/>
    <w:rsid w:val="00352863"/>
    <w:rsid w:val="00356255"/>
    <w:rsid w:val="003614F9"/>
    <w:rsid w:val="003640A2"/>
    <w:rsid w:val="0037577D"/>
    <w:rsid w:val="00376D28"/>
    <w:rsid w:val="00381202"/>
    <w:rsid w:val="00387846"/>
    <w:rsid w:val="00392C19"/>
    <w:rsid w:val="003A0E8D"/>
    <w:rsid w:val="003A6ED1"/>
    <w:rsid w:val="003B175C"/>
    <w:rsid w:val="003B5227"/>
    <w:rsid w:val="003B7EB6"/>
    <w:rsid w:val="003C508F"/>
    <w:rsid w:val="003F33BE"/>
    <w:rsid w:val="003F6AD6"/>
    <w:rsid w:val="00400E50"/>
    <w:rsid w:val="00401F57"/>
    <w:rsid w:val="00402E28"/>
    <w:rsid w:val="00403C0D"/>
    <w:rsid w:val="00405234"/>
    <w:rsid w:val="004067CF"/>
    <w:rsid w:val="00406828"/>
    <w:rsid w:val="00410D94"/>
    <w:rsid w:val="00414517"/>
    <w:rsid w:val="00420E0E"/>
    <w:rsid w:val="004241E3"/>
    <w:rsid w:val="00425135"/>
    <w:rsid w:val="00425F1B"/>
    <w:rsid w:val="00432BE1"/>
    <w:rsid w:val="00440CBF"/>
    <w:rsid w:val="004416DC"/>
    <w:rsid w:val="004425B3"/>
    <w:rsid w:val="0044419A"/>
    <w:rsid w:val="004445A6"/>
    <w:rsid w:val="004468FC"/>
    <w:rsid w:val="004525AC"/>
    <w:rsid w:val="00452DC7"/>
    <w:rsid w:val="00452F32"/>
    <w:rsid w:val="00453946"/>
    <w:rsid w:val="00454A00"/>
    <w:rsid w:val="00454A6D"/>
    <w:rsid w:val="00455088"/>
    <w:rsid w:val="0045519F"/>
    <w:rsid w:val="00461011"/>
    <w:rsid w:val="004620FF"/>
    <w:rsid w:val="0046328E"/>
    <w:rsid w:val="00464932"/>
    <w:rsid w:val="00465990"/>
    <w:rsid w:val="0046757E"/>
    <w:rsid w:val="00476764"/>
    <w:rsid w:val="0047702C"/>
    <w:rsid w:val="004809DA"/>
    <w:rsid w:val="004875F7"/>
    <w:rsid w:val="00497C86"/>
    <w:rsid w:val="004A3627"/>
    <w:rsid w:val="004A50A9"/>
    <w:rsid w:val="004C0DD7"/>
    <w:rsid w:val="004C3C91"/>
    <w:rsid w:val="004C4C1E"/>
    <w:rsid w:val="004C68E3"/>
    <w:rsid w:val="004C7B0C"/>
    <w:rsid w:val="004D7D1E"/>
    <w:rsid w:val="004F41A4"/>
    <w:rsid w:val="004F683A"/>
    <w:rsid w:val="004F79EE"/>
    <w:rsid w:val="005011E8"/>
    <w:rsid w:val="0050177E"/>
    <w:rsid w:val="00503994"/>
    <w:rsid w:val="00505160"/>
    <w:rsid w:val="0050767B"/>
    <w:rsid w:val="005135FE"/>
    <w:rsid w:val="00513D2A"/>
    <w:rsid w:val="00520DBD"/>
    <w:rsid w:val="00526667"/>
    <w:rsid w:val="00527110"/>
    <w:rsid w:val="00531F2C"/>
    <w:rsid w:val="0053372F"/>
    <w:rsid w:val="00534B8F"/>
    <w:rsid w:val="00536162"/>
    <w:rsid w:val="005400B4"/>
    <w:rsid w:val="00542026"/>
    <w:rsid w:val="005436E1"/>
    <w:rsid w:val="005440FE"/>
    <w:rsid w:val="005449D5"/>
    <w:rsid w:val="00546C53"/>
    <w:rsid w:val="005547DB"/>
    <w:rsid w:val="0056090E"/>
    <w:rsid w:val="005641DB"/>
    <w:rsid w:val="005676A9"/>
    <w:rsid w:val="00574043"/>
    <w:rsid w:val="00575489"/>
    <w:rsid w:val="005776AE"/>
    <w:rsid w:val="00583B04"/>
    <w:rsid w:val="00584FA0"/>
    <w:rsid w:val="00585F36"/>
    <w:rsid w:val="005870D3"/>
    <w:rsid w:val="0059016D"/>
    <w:rsid w:val="00593A35"/>
    <w:rsid w:val="005960DB"/>
    <w:rsid w:val="005A5E88"/>
    <w:rsid w:val="005A7B48"/>
    <w:rsid w:val="005A7D56"/>
    <w:rsid w:val="005B05F1"/>
    <w:rsid w:val="005B2236"/>
    <w:rsid w:val="005B3BC0"/>
    <w:rsid w:val="005C18E8"/>
    <w:rsid w:val="005C750E"/>
    <w:rsid w:val="005C7547"/>
    <w:rsid w:val="005D6FE1"/>
    <w:rsid w:val="005D7009"/>
    <w:rsid w:val="005D790D"/>
    <w:rsid w:val="005E0975"/>
    <w:rsid w:val="005E63F7"/>
    <w:rsid w:val="005F5137"/>
    <w:rsid w:val="0060070A"/>
    <w:rsid w:val="00600EA6"/>
    <w:rsid w:val="0060105D"/>
    <w:rsid w:val="00607565"/>
    <w:rsid w:val="00630C7E"/>
    <w:rsid w:val="00632A97"/>
    <w:rsid w:val="0063479D"/>
    <w:rsid w:val="00640A2B"/>
    <w:rsid w:val="00641472"/>
    <w:rsid w:val="006437BD"/>
    <w:rsid w:val="00645F36"/>
    <w:rsid w:val="00647876"/>
    <w:rsid w:val="00657395"/>
    <w:rsid w:val="00660F42"/>
    <w:rsid w:val="00661F6A"/>
    <w:rsid w:val="006635FD"/>
    <w:rsid w:val="006656FD"/>
    <w:rsid w:val="00666BE2"/>
    <w:rsid w:val="00670A7F"/>
    <w:rsid w:val="00672476"/>
    <w:rsid w:val="006744B3"/>
    <w:rsid w:val="0067714D"/>
    <w:rsid w:val="00681BF0"/>
    <w:rsid w:val="006824A3"/>
    <w:rsid w:val="00683B8A"/>
    <w:rsid w:val="0069285C"/>
    <w:rsid w:val="006952DB"/>
    <w:rsid w:val="006A3D0F"/>
    <w:rsid w:val="006A428B"/>
    <w:rsid w:val="006B6239"/>
    <w:rsid w:val="006C040C"/>
    <w:rsid w:val="006C4B18"/>
    <w:rsid w:val="006D2037"/>
    <w:rsid w:val="006E1352"/>
    <w:rsid w:val="006E2F98"/>
    <w:rsid w:val="006E4E98"/>
    <w:rsid w:val="006E65B9"/>
    <w:rsid w:val="006E6DB6"/>
    <w:rsid w:val="006F05F6"/>
    <w:rsid w:val="006F2C26"/>
    <w:rsid w:val="006F457A"/>
    <w:rsid w:val="006F7B4A"/>
    <w:rsid w:val="0070024D"/>
    <w:rsid w:val="007022ED"/>
    <w:rsid w:val="00702B27"/>
    <w:rsid w:val="00703C64"/>
    <w:rsid w:val="00704078"/>
    <w:rsid w:val="00705BF3"/>
    <w:rsid w:val="00711080"/>
    <w:rsid w:val="00713745"/>
    <w:rsid w:val="00713A30"/>
    <w:rsid w:val="007143C3"/>
    <w:rsid w:val="00715793"/>
    <w:rsid w:val="00724489"/>
    <w:rsid w:val="00730006"/>
    <w:rsid w:val="00730334"/>
    <w:rsid w:val="007401F8"/>
    <w:rsid w:val="0074166D"/>
    <w:rsid w:val="00744625"/>
    <w:rsid w:val="00744904"/>
    <w:rsid w:val="00746183"/>
    <w:rsid w:val="0075082A"/>
    <w:rsid w:val="007522E6"/>
    <w:rsid w:val="007530BF"/>
    <w:rsid w:val="00753CD6"/>
    <w:rsid w:val="007546CA"/>
    <w:rsid w:val="007553D0"/>
    <w:rsid w:val="0075663C"/>
    <w:rsid w:val="00764239"/>
    <w:rsid w:val="00782424"/>
    <w:rsid w:val="00784D05"/>
    <w:rsid w:val="00786123"/>
    <w:rsid w:val="00787CCC"/>
    <w:rsid w:val="00790011"/>
    <w:rsid w:val="00793FC4"/>
    <w:rsid w:val="007A2D0C"/>
    <w:rsid w:val="007A49CA"/>
    <w:rsid w:val="007B2AB6"/>
    <w:rsid w:val="007B7A20"/>
    <w:rsid w:val="007C16DB"/>
    <w:rsid w:val="007C5AD7"/>
    <w:rsid w:val="007D13D8"/>
    <w:rsid w:val="007D1B6A"/>
    <w:rsid w:val="007D4701"/>
    <w:rsid w:val="007E441D"/>
    <w:rsid w:val="007E4D20"/>
    <w:rsid w:val="007E6C40"/>
    <w:rsid w:val="007F3A52"/>
    <w:rsid w:val="007F3D05"/>
    <w:rsid w:val="007F5677"/>
    <w:rsid w:val="007F6430"/>
    <w:rsid w:val="007F752B"/>
    <w:rsid w:val="008107F6"/>
    <w:rsid w:val="00810D91"/>
    <w:rsid w:val="008216B2"/>
    <w:rsid w:val="00827DE0"/>
    <w:rsid w:val="00833FAF"/>
    <w:rsid w:val="00837623"/>
    <w:rsid w:val="00851F9E"/>
    <w:rsid w:val="00857243"/>
    <w:rsid w:val="0086262F"/>
    <w:rsid w:val="008629CD"/>
    <w:rsid w:val="00863DFF"/>
    <w:rsid w:val="00864D6B"/>
    <w:rsid w:val="00871115"/>
    <w:rsid w:val="00871B64"/>
    <w:rsid w:val="00885E1D"/>
    <w:rsid w:val="0088661A"/>
    <w:rsid w:val="00887183"/>
    <w:rsid w:val="008A1886"/>
    <w:rsid w:val="008A3699"/>
    <w:rsid w:val="008B20D0"/>
    <w:rsid w:val="008B2B3F"/>
    <w:rsid w:val="008B2FFD"/>
    <w:rsid w:val="008B568D"/>
    <w:rsid w:val="008C7217"/>
    <w:rsid w:val="008D1C5F"/>
    <w:rsid w:val="008D54A0"/>
    <w:rsid w:val="008D78F3"/>
    <w:rsid w:val="008D79A4"/>
    <w:rsid w:val="008E4B18"/>
    <w:rsid w:val="008F3F64"/>
    <w:rsid w:val="00900DBD"/>
    <w:rsid w:val="00913C23"/>
    <w:rsid w:val="00914A0D"/>
    <w:rsid w:val="00916F37"/>
    <w:rsid w:val="009329D1"/>
    <w:rsid w:val="009452C9"/>
    <w:rsid w:val="00945918"/>
    <w:rsid w:val="00945F0F"/>
    <w:rsid w:val="00946F9D"/>
    <w:rsid w:val="0095197C"/>
    <w:rsid w:val="00954AC1"/>
    <w:rsid w:val="009562C8"/>
    <w:rsid w:val="00957165"/>
    <w:rsid w:val="00960B98"/>
    <w:rsid w:val="00965B72"/>
    <w:rsid w:val="00980873"/>
    <w:rsid w:val="00994659"/>
    <w:rsid w:val="009962BC"/>
    <w:rsid w:val="009969F9"/>
    <w:rsid w:val="009A4475"/>
    <w:rsid w:val="009A4FF6"/>
    <w:rsid w:val="009C000A"/>
    <w:rsid w:val="009C578E"/>
    <w:rsid w:val="009D0FEA"/>
    <w:rsid w:val="009D5122"/>
    <w:rsid w:val="009D5378"/>
    <w:rsid w:val="009D7EC5"/>
    <w:rsid w:val="009E3ADB"/>
    <w:rsid w:val="009E5B28"/>
    <w:rsid w:val="009E629B"/>
    <w:rsid w:val="009E63D4"/>
    <w:rsid w:val="009F4B86"/>
    <w:rsid w:val="009F4CA2"/>
    <w:rsid w:val="009F6AE0"/>
    <w:rsid w:val="00A00803"/>
    <w:rsid w:val="00A0265A"/>
    <w:rsid w:val="00A06C63"/>
    <w:rsid w:val="00A06D62"/>
    <w:rsid w:val="00A13E62"/>
    <w:rsid w:val="00A169D4"/>
    <w:rsid w:val="00A219E0"/>
    <w:rsid w:val="00A256A0"/>
    <w:rsid w:val="00A35C09"/>
    <w:rsid w:val="00A37568"/>
    <w:rsid w:val="00A37D49"/>
    <w:rsid w:val="00A427E6"/>
    <w:rsid w:val="00A43ADC"/>
    <w:rsid w:val="00A455A7"/>
    <w:rsid w:val="00A525AC"/>
    <w:rsid w:val="00A5470E"/>
    <w:rsid w:val="00A60421"/>
    <w:rsid w:val="00A63869"/>
    <w:rsid w:val="00A64712"/>
    <w:rsid w:val="00A66E0C"/>
    <w:rsid w:val="00A70ED9"/>
    <w:rsid w:val="00A73E35"/>
    <w:rsid w:val="00A7697C"/>
    <w:rsid w:val="00A803DD"/>
    <w:rsid w:val="00A834E1"/>
    <w:rsid w:val="00A901CE"/>
    <w:rsid w:val="00A94571"/>
    <w:rsid w:val="00AA48D5"/>
    <w:rsid w:val="00AB2562"/>
    <w:rsid w:val="00AB54C1"/>
    <w:rsid w:val="00AC21AC"/>
    <w:rsid w:val="00AC2B6B"/>
    <w:rsid w:val="00AC56D8"/>
    <w:rsid w:val="00AD4BDD"/>
    <w:rsid w:val="00AD5AE7"/>
    <w:rsid w:val="00AD7AE6"/>
    <w:rsid w:val="00AE3EA8"/>
    <w:rsid w:val="00AE535F"/>
    <w:rsid w:val="00AF2673"/>
    <w:rsid w:val="00B06B21"/>
    <w:rsid w:val="00B12708"/>
    <w:rsid w:val="00B20625"/>
    <w:rsid w:val="00B211CA"/>
    <w:rsid w:val="00B2387F"/>
    <w:rsid w:val="00B32CE3"/>
    <w:rsid w:val="00B336E3"/>
    <w:rsid w:val="00B351CB"/>
    <w:rsid w:val="00B40DCE"/>
    <w:rsid w:val="00B45D8C"/>
    <w:rsid w:val="00B478CF"/>
    <w:rsid w:val="00B56BCB"/>
    <w:rsid w:val="00B61BA1"/>
    <w:rsid w:val="00B701CC"/>
    <w:rsid w:val="00B7095D"/>
    <w:rsid w:val="00B71825"/>
    <w:rsid w:val="00B73B99"/>
    <w:rsid w:val="00B76FDE"/>
    <w:rsid w:val="00B77A41"/>
    <w:rsid w:val="00B80973"/>
    <w:rsid w:val="00B819AF"/>
    <w:rsid w:val="00B91551"/>
    <w:rsid w:val="00B91CC5"/>
    <w:rsid w:val="00B95D79"/>
    <w:rsid w:val="00B967A6"/>
    <w:rsid w:val="00BA0F56"/>
    <w:rsid w:val="00BA2562"/>
    <w:rsid w:val="00BA48C1"/>
    <w:rsid w:val="00BA6AB6"/>
    <w:rsid w:val="00BC2A03"/>
    <w:rsid w:val="00BD0E56"/>
    <w:rsid w:val="00BD293D"/>
    <w:rsid w:val="00BD38DE"/>
    <w:rsid w:val="00BE23FD"/>
    <w:rsid w:val="00BE7331"/>
    <w:rsid w:val="00BF481D"/>
    <w:rsid w:val="00BF4F54"/>
    <w:rsid w:val="00BF6C29"/>
    <w:rsid w:val="00BF71E0"/>
    <w:rsid w:val="00C0382E"/>
    <w:rsid w:val="00C04376"/>
    <w:rsid w:val="00C056D7"/>
    <w:rsid w:val="00C14D4A"/>
    <w:rsid w:val="00C16954"/>
    <w:rsid w:val="00C24F21"/>
    <w:rsid w:val="00C408A3"/>
    <w:rsid w:val="00C55C88"/>
    <w:rsid w:val="00C57A93"/>
    <w:rsid w:val="00C60165"/>
    <w:rsid w:val="00C620FF"/>
    <w:rsid w:val="00C62625"/>
    <w:rsid w:val="00C675D7"/>
    <w:rsid w:val="00C74E10"/>
    <w:rsid w:val="00C81254"/>
    <w:rsid w:val="00C85197"/>
    <w:rsid w:val="00C9549B"/>
    <w:rsid w:val="00CD01A7"/>
    <w:rsid w:val="00CE5286"/>
    <w:rsid w:val="00CE633E"/>
    <w:rsid w:val="00CE6DDA"/>
    <w:rsid w:val="00CF0252"/>
    <w:rsid w:val="00CF0548"/>
    <w:rsid w:val="00CF3353"/>
    <w:rsid w:val="00D008B5"/>
    <w:rsid w:val="00D03EE1"/>
    <w:rsid w:val="00D0529D"/>
    <w:rsid w:val="00D05CA5"/>
    <w:rsid w:val="00D069DF"/>
    <w:rsid w:val="00D07971"/>
    <w:rsid w:val="00D147B6"/>
    <w:rsid w:val="00D21E55"/>
    <w:rsid w:val="00D328A9"/>
    <w:rsid w:val="00D35B82"/>
    <w:rsid w:val="00D40741"/>
    <w:rsid w:val="00D4123F"/>
    <w:rsid w:val="00D448FC"/>
    <w:rsid w:val="00D53F96"/>
    <w:rsid w:val="00D621FD"/>
    <w:rsid w:val="00D62F66"/>
    <w:rsid w:val="00D7420F"/>
    <w:rsid w:val="00D80384"/>
    <w:rsid w:val="00D838F8"/>
    <w:rsid w:val="00D907C5"/>
    <w:rsid w:val="00D9287E"/>
    <w:rsid w:val="00D929B7"/>
    <w:rsid w:val="00D93ED4"/>
    <w:rsid w:val="00D941DA"/>
    <w:rsid w:val="00D96C97"/>
    <w:rsid w:val="00DA629B"/>
    <w:rsid w:val="00DA710B"/>
    <w:rsid w:val="00DB116A"/>
    <w:rsid w:val="00DC00E6"/>
    <w:rsid w:val="00DC3053"/>
    <w:rsid w:val="00DC4D0A"/>
    <w:rsid w:val="00DC6769"/>
    <w:rsid w:val="00DD1995"/>
    <w:rsid w:val="00E05DD5"/>
    <w:rsid w:val="00E05FA2"/>
    <w:rsid w:val="00E07585"/>
    <w:rsid w:val="00E109E6"/>
    <w:rsid w:val="00E11001"/>
    <w:rsid w:val="00E254C1"/>
    <w:rsid w:val="00E42064"/>
    <w:rsid w:val="00E42FCA"/>
    <w:rsid w:val="00E43FBD"/>
    <w:rsid w:val="00E449E8"/>
    <w:rsid w:val="00E4698E"/>
    <w:rsid w:val="00E470A3"/>
    <w:rsid w:val="00E54618"/>
    <w:rsid w:val="00E62B9C"/>
    <w:rsid w:val="00E810D4"/>
    <w:rsid w:val="00E814C9"/>
    <w:rsid w:val="00E9686A"/>
    <w:rsid w:val="00EB193C"/>
    <w:rsid w:val="00EB4F29"/>
    <w:rsid w:val="00EB68C0"/>
    <w:rsid w:val="00EB6CC0"/>
    <w:rsid w:val="00EC0654"/>
    <w:rsid w:val="00EC17F1"/>
    <w:rsid w:val="00ED075D"/>
    <w:rsid w:val="00ED4DCC"/>
    <w:rsid w:val="00EE12BF"/>
    <w:rsid w:val="00EE2950"/>
    <w:rsid w:val="00EE47C1"/>
    <w:rsid w:val="00EE490F"/>
    <w:rsid w:val="00EE6275"/>
    <w:rsid w:val="00EE76D0"/>
    <w:rsid w:val="00EF404F"/>
    <w:rsid w:val="00EF4611"/>
    <w:rsid w:val="00EF698A"/>
    <w:rsid w:val="00F14406"/>
    <w:rsid w:val="00F24264"/>
    <w:rsid w:val="00F2729F"/>
    <w:rsid w:val="00F33494"/>
    <w:rsid w:val="00F40EC7"/>
    <w:rsid w:val="00F44023"/>
    <w:rsid w:val="00F47B79"/>
    <w:rsid w:val="00F47FD8"/>
    <w:rsid w:val="00F50F72"/>
    <w:rsid w:val="00F533B8"/>
    <w:rsid w:val="00F569A3"/>
    <w:rsid w:val="00F71CED"/>
    <w:rsid w:val="00F80690"/>
    <w:rsid w:val="00F80C84"/>
    <w:rsid w:val="00F85272"/>
    <w:rsid w:val="00F95D12"/>
    <w:rsid w:val="00FA04A9"/>
    <w:rsid w:val="00FA0880"/>
    <w:rsid w:val="00FA516D"/>
    <w:rsid w:val="00FA574D"/>
    <w:rsid w:val="00FB0B05"/>
    <w:rsid w:val="00FB2C1C"/>
    <w:rsid w:val="00FB47FC"/>
    <w:rsid w:val="00FB595A"/>
    <w:rsid w:val="00FB5CE3"/>
    <w:rsid w:val="00FD1A6E"/>
    <w:rsid w:val="00FD3977"/>
    <w:rsid w:val="00FD3C2F"/>
    <w:rsid w:val="00FD5406"/>
    <w:rsid w:val="00FD6D49"/>
    <w:rsid w:val="00FE055E"/>
    <w:rsid w:val="00FE0C79"/>
    <w:rsid w:val="00FE259A"/>
    <w:rsid w:val="00FE5523"/>
    <w:rsid w:val="00FE64AE"/>
    <w:rsid w:val="00FF12ED"/>
    <w:rsid w:val="00FF1330"/>
    <w:rsid w:val="00FF24B2"/>
    <w:rsid w:val="00FF5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A3A7F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it-IT"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2387F"/>
    <w:pPr>
      <w:spacing w:before="60"/>
    </w:pPr>
    <w:rPr>
      <w:rFonts w:ascii="Arial" w:hAnsi="Arial"/>
      <w:lang w:eastAsia="en-US"/>
    </w:rPr>
  </w:style>
  <w:style w:type="paragraph" w:styleId="Heading1">
    <w:name w:val="heading 1"/>
    <w:basedOn w:val="Normal"/>
    <w:next w:val="Normal"/>
    <w:qFormat/>
    <w:rsid w:val="00D62F66"/>
    <w:pPr>
      <w:keepNext/>
      <w:numPr>
        <w:numId w:val="2"/>
      </w:numPr>
      <w:pBdr>
        <w:top w:val="single" w:sz="6" w:space="1" w:color="auto"/>
      </w:pBdr>
      <w:shd w:val="pct5" w:color="auto" w:fill="auto"/>
      <w:outlineLvl w:val="0"/>
    </w:pPr>
    <w:rPr>
      <w:rFonts w:ascii="News Gothic MT" w:hAnsi="News Gothic MT"/>
      <w:b/>
      <w:sz w:val="28"/>
      <w:lang w:val="en-GB"/>
    </w:rPr>
  </w:style>
  <w:style w:type="paragraph" w:styleId="Heading2">
    <w:name w:val="heading 2"/>
    <w:aliases w:val="Session header"/>
    <w:basedOn w:val="Normal"/>
    <w:next w:val="Normal"/>
    <w:qFormat/>
    <w:rsid w:val="00D62F66"/>
    <w:pPr>
      <w:numPr>
        <w:ilvl w:val="1"/>
        <w:numId w:val="2"/>
      </w:numPr>
      <w:spacing w:before="240" w:after="60"/>
      <w:outlineLvl w:val="1"/>
    </w:pPr>
    <w:rPr>
      <w:rFonts w:ascii="HelvCondBlk" w:hAnsi="HelvCondBlk"/>
      <w:noProof/>
      <w:sz w:val="48"/>
    </w:rPr>
  </w:style>
  <w:style w:type="paragraph" w:styleId="Heading3">
    <w:name w:val="heading 3"/>
    <w:aliases w:val="Label"/>
    <w:basedOn w:val="Normal"/>
    <w:next w:val="Normal"/>
    <w:qFormat/>
    <w:rsid w:val="00D62F66"/>
    <w:pPr>
      <w:numPr>
        <w:ilvl w:val="2"/>
        <w:numId w:val="2"/>
      </w:numPr>
      <w:spacing w:before="240" w:after="60"/>
      <w:outlineLvl w:val="2"/>
    </w:pPr>
    <w:rPr>
      <w:rFonts w:ascii="HelvCondBlk" w:hAnsi="HelvCondBlk"/>
      <w:noProof/>
      <w:sz w:val="28"/>
    </w:rPr>
  </w:style>
  <w:style w:type="paragraph" w:styleId="Heading4">
    <w:name w:val="heading 4"/>
    <w:basedOn w:val="Normal"/>
    <w:next w:val="Normal"/>
    <w:qFormat/>
    <w:rsid w:val="00D62F66"/>
    <w:pPr>
      <w:keepNext/>
      <w:numPr>
        <w:ilvl w:val="3"/>
        <w:numId w:val="2"/>
      </w:numPr>
      <w:jc w:val="both"/>
      <w:outlineLvl w:val="3"/>
    </w:pPr>
    <w:rPr>
      <w:rFonts w:ascii="News Gothic MT" w:hAnsi="News Gothic MT"/>
      <w:b/>
      <w:sz w:val="22"/>
      <w:lang w:val="en-GB"/>
    </w:rPr>
  </w:style>
  <w:style w:type="paragraph" w:styleId="Heading5">
    <w:name w:val="heading 5"/>
    <w:basedOn w:val="Normal"/>
    <w:next w:val="Normal"/>
    <w:qFormat/>
    <w:rsid w:val="00D62F66"/>
    <w:pPr>
      <w:keepNext/>
      <w:numPr>
        <w:ilvl w:val="4"/>
        <w:numId w:val="2"/>
      </w:numPr>
      <w:suppressAutoHyphens/>
      <w:outlineLvl w:val="4"/>
    </w:pPr>
    <w:rPr>
      <w:rFonts w:ascii="Zurich BT" w:hAnsi="Zurich BT"/>
      <w:b/>
      <w:sz w:val="22"/>
      <w:lang w:val="en-GB"/>
    </w:rPr>
  </w:style>
  <w:style w:type="paragraph" w:styleId="Heading6">
    <w:name w:val="heading 6"/>
    <w:basedOn w:val="Normal"/>
    <w:next w:val="Normal"/>
    <w:qFormat/>
    <w:rsid w:val="00D62F66"/>
    <w:pPr>
      <w:keepNext/>
      <w:numPr>
        <w:ilvl w:val="5"/>
        <w:numId w:val="2"/>
      </w:numPr>
      <w:shd w:val="pct5" w:color="auto" w:fill="FFFFFF"/>
      <w:suppressAutoHyphens/>
      <w:outlineLvl w:val="5"/>
    </w:pPr>
    <w:rPr>
      <w:rFonts w:ascii="Zurich BT" w:hAnsi="Zurich BT"/>
      <w:b/>
      <w:sz w:val="28"/>
      <w:lang w:val="en-GB"/>
    </w:rPr>
  </w:style>
  <w:style w:type="paragraph" w:styleId="Heading7">
    <w:name w:val="heading 7"/>
    <w:basedOn w:val="Normal"/>
    <w:next w:val="Normal"/>
    <w:qFormat/>
    <w:rsid w:val="00D62F66"/>
    <w:pPr>
      <w:keepNext/>
      <w:numPr>
        <w:ilvl w:val="6"/>
        <w:numId w:val="2"/>
      </w:numPr>
      <w:suppressAutoHyphens/>
      <w:outlineLvl w:val="6"/>
    </w:pPr>
    <w:rPr>
      <w:rFonts w:ascii="Zurich BT" w:hAnsi="Zurich BT"/>
      <w:b/>
      <w:sz w:val="24"/>
      <w:lang w:val="en-GB"/>
    </w:rPr>
  </w:style>
  <w:style w:type="paragraph" w:styleId="Heading8">
    <w:name w:val="heading 8"/>
    <w:basedOn w:val="Normal"/>
    <w:next w:val="Normal"/>
    <w:qFormat/>
    <w:rsid w:val="00D62F66"/>
    <w:pPr>
      <w:keepNext/>
      <w:numPr>
        <w:ilvl w:val="7"/>
        <w:numId w:val="2"/>
      </w:numPr>
      <w:tabs>
        <w:tab w:val="left" w:pos="5670"/>
      </w:tabs>
      <w:suppressAutoHyphens/>
      <w:jc w:val="center"/>
      <w:outlineLvl w:val="7"/>
    </w:pPr>
    <w:rPr>
      <w:rFonts w:ascii="Zurich BT" w:hAnsi="Zurich BT"/>
      <w:b/>
      <w:sz w:val="22"/>
      <w:lang w:val="en-GB"/>
    </w:rPr>
  </w:style>
  <w:style w:type="paragraph" w:styleId="Heading9">
    <w:name w:val="heading 9"/>
    <w:basedOn w:val="Normal"/>
    <w:next w:val="Normal"/>
    <w:qFormat/>
    <w:rsid w:val="00D62F66"/>
    <w:pPr>
      <w:keepNext/>
      <w:numPr>
        <w:ilvl w:val="8"/>
        <w:numId w:val="2"/>
      </w:numPr>
      <w:shd w:val="pct5" w:color="auto" w:fill="auto"/>
      <w:suppressAutoHyphens/>
      <w:outlineLvl w:val="8"/>
    </w:pPr>
    <w:rPr>
      <w:rFonts w:ascii="Zurich BT" w:hAnsi="Zurich BT"/>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e">
    <w:name w:val="Texte"/>
    <w:pPr>
      <w:tabs>
        <w:tab w:val="left" w:pos="1701"/>
      </w:tabs>
      <w:jc w:val="both"/>
    </w:pPr>
    <w:rPr>
      <w:rFonts w:ascii="AGaramond" w:hAnsi="AGaramond"/>
      <w:sz w:val="28"/>
      <w:lang w:val="en-GB" w:eastAsia="en-US"/>
    </w:rPr>
  </w:style>
  <w:style w:type="paragraph" w:customStyle="1" w:styleId="SubLabel">
    <w:name w:val="Sub Label"/>
    <w:pPr>
      <w:jc w:val="right"/>
    </w:pPr>
    <w:rPr>
      <w:rFonts w:ascii="HelvCondLight" w:hAnsi="HelvCondLight"/>
      <w:sz w:val="28"/>
      <w:lang w:val="en-GB" w:eastAsia="en-US"/>
    </w:rPr>
  </w:style>
  <w:style w:type="paragraph" w:styleId="Header">
    <w:name w:val="header"/>
    <w:basedOn w:val="Normal"/>
    <w:pPr>
      <w:tabs>
        <w:tab w:val="center" w:pos="4153"/>
        <w:tab w:val="right" w:pos="8306"/>
      </w:tabs>
    </w:pPr>
    <w:rPr>
      <w:rFonts w:ascii="News Gothic MT" w:hAnsi="News Gothic MT"/>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rFonts w:ascii="News Gothic MT" w:hAnsi="News Gothic MT"/>
      <w:sz w:val="22"/>
      <w:lang w:val="en-GB"/>
    </w:rPr>
  </w:style>
  <w:style w:type="paragraph" w:styleId="BodyText2">
    <w:name w:val="Body Text 2"/>
    <w:basedOn w:val="Normal"/>
    <w:pPr>
      <w:suppressAutoHyphens/>
      <w:ind w:left="459" w:hanging="283"/>
    </w:pPr>
    <w:rPr>
      <w:rFonts w:ascii="Zurich BT" w:hAnsi="Zurich BT"/>
      <w:lang w:val="en-GB"/>
    </w:rPr>
  </w:style>
  <w:style w:type="paragraph" w:styleId="Caption">
    <w:name w:val="caption"/>
    <w:basedOn w:val="Normal"/>
    <w:next w:val="Normal"/>
    <w:qFormat/>
    <w:pPr>
      <w:tabs>
        <w:tab w:val="left" w:pos="1843"/>
        <w:tab w:val="left" w:pos="5103"/>
      </w:tabs>
      <w:suppressAutoHyphens/>
      <w:ind w:left="567" w:hanging="567"/>
    </w:pPr>
    <w:rPr>
      <w:rFonts w:ascii="Zurich BT" w:hAnsi="Zurich BT"/>
      <w:b/>
      <w:sz w:val="22"/>
      <w:lang w:val="en-GB"/>
    </w:rPr>
  </w:style>
  <w:style w:type="paragraph" w:styleId="BodyText3">
    <w:name w:val="Body Text 3"/>
    <w:basedOn w:val="Normal"/>
    <w:pPr>
      <w:pBdr>
        <w:top w:val="single" w:sz="6" w:space="1" w:color="auto"/>
        <w:left w:val="single" w:sz="6" w:space="4" w:color="auto"/>
        <w:bottom w:val="single" w:sz="6" w:space="1" w:color="auto"/>
        <w:right w:val="single" w:sz="6" w:space="4" w:color="auto"/>
      </w:pBdr>
      <w:shd w:val="pct5" w:color="auto" w:fill="FFFFFF"/>
      <w:suppressAutoHyphens/>
    </w:pPr>
    <w:rPr>
      <w:rFonts w:ascii="Zurich BT" w:hAnsi="Zurich BT"/>
      <w:b/>
      <w:sz w:val="24"/>
      <w:lang w:val="en-GB"/>
    </w:rPr>
  </w:style>
  <w:style w:type="paragraph" w:styleId="BodyTextIndent2">
    <w:name w:val="Body Text Indent 2"/>
    <w:basedOn w:val="Normal"/>
    <w:pPr>
      <w:suppressAutoHyphens/>
      <w:ind w:left="351" w:hanging="175"/>
    </w:pPr>
    <w:rPr>
      <w:rFonts w:ascii="Zurich BT" w:hAnsi="Zurich BT"/>
      <w:lang w:val="en-GB"/>
    </w:rPr>
  </w:style>
  <w:style w:type="paragraph" w:styleId="BodyTextIndent3">
    <w:name w:val="Body Text Indent 3"/>
    <w:basedOn w:val="Normal"/>
    <w:pPr>
      <w:tabs>
        <w:tab w:val="left" w:pos="851"/>
        <w:tab w:val="left" w:pos="3402"/>
      </w:tabs>
      <w:suppressAutoHyphens/>
      <w:ind w:left="-284"/>
    </w:pPr>
    <w:rPr>
      <w:rFonts w:ascii="Zurich BT" w:hAnsi="Zurich BT"/>
      <w:sz w:val="22"/>
      <w:lang w:val="en-GB"/>
    </w:rPr>
  </w:style>
  <w:style w:type="paragraph" w:customStyle="1" w:styleId="List1">
    <w:name w:val="List1"/>
    <w:basedOn w:val="Normal"/>
    <w:pPr>
      <w:spacing w:after="60"/>
      <w:ind w:left="567" w:hanging="567"/>
    </w:pPr>
    <w:rPr>
      <w:sz w:val="24"/>
    </w:rPr>
  </w:style>
  <w:style w:type="paragraph" w:styleId="CommentText">
    <w:name w:val="annotation text"/>
    <w:basedOn w:val="Normal"/>
    <w:semiHidden/>
  </w:style>
  <w:style w:type="paragraph" w:styleId="BodyTextIndent">
    <w:name w:val="Body Text Indent"/>
    <w:basedOn w:val="Normal"/>
    <w:pPr>
      <w:tabs>
        <w:tab w:val="left" w:pos="1843"/>
        <w:tab w:val="left" w:pos="5103"/>
        <w:tab w:val="left" w:pos="5812"/>
      </w:tabs>
      <w:suppressAutoHyphens/>
      <w:ind w:left="284" w:hanging="284"/>
    </w:pPr>
    <w:rPr>
      <w:rFonts w:ascii="News Gothic MT" w:hAnsi="News Gothic MT"/>
    </w:rPr>
  </w:style>
  <w:style w:type="paragraph" w:styleId="BalloonText">
    <w:name w:val="Balloon Text"/>
    <w:basedOn w:val="Normal"/>
    <w:semiHidden/>
    <w:rsid w:val="00EB4F29"/>
    <w:rPr>
      <w:rFonts w:ascii="Tahoma" w:hAnsi="Tahoma" w:cs="Tahoma"/>
      <w:sz w:val="16"/>
      <w:szCs w:val="16"/>
    </w:rPr>
  </w:style>
  <w:style w:type="paragraph" w:styleId="ListBullet">
    <w:name w:val="List Bullet"/>
    <w:basedOn w:val="Normal"/>
    <w:rsid w:val="00B2387F"/>
    <w:pPr>
      <w:numPr>
        <w:numId w:val="1"/>
      </w:numPr>
      <w:ind w:left="170" w:hanging="170"/>
      <w:jc w:val="both"/>
    </w:pPr>
    <w:rPr>
      <w:iCs/>
      <w:spacing w:val="-6"/>
      <w:szCs w:val="24"/>
      <w:lang w:val="fr-CH" w:eastAsia="fr-FR"/>
    </w:rPr>
  </w:style>
  <w:style w:type="character" w:styleId="CommentReference">
    <w:name w:val="annotation reference"/>
    <w:semiHidden/>
    <w:rsid w:val="000433CB"/>
    <w:rPr>
      <w:sz w:val="16"/>
      <w:szCs w:val="16"/>
    </w:rPr>
  </w:style>
  <w:style w:type="paragraph" w:styleId="CommentSubject">
    <w:name w:val="annotation subject"/>
    <w:basedOn w:val="CommentText"/>
    <w:next w:val="CommentText"/>
    <w:semiHidden/>
    <w:rsid w:val="000433CB"/>
    <w:rPr>
      <w:b/>
      <w:bCs/>
    </w:rPr>
  </w:style>
  <w:style w:type="paragraph" w:styleId="Revision">
    <w:name w:val="Revision"/>
    <w:hidden/>
    <w:uiPriority w:val="71"/>
    <w:rsid w:val="002C28B6"/>
    <w:rPr>
      <w:lang w:eastAsia="en-US"/>
    </w:rPr>
  </w:style>
  <w:style w:type="paragraph" w:styleId="ListParagraph">
    <w:name w:val="List Paragraph"/>
    <w:basedOn w:val="Normal"/>
    <w:uiPriority w:val="72"/>
    <w:rsid w:val="00440CBF"/>
    <w:pPr>
      <w:ind w:left="720"/>
      <w:contextualSpacing/>
    </w:pPr>
  </w:style>
  <w:style w:type="character" w:styleId="Emphasis">
    <w:name w:val="Emphasis"/>
    <w:basedOn w:val="DefaultParagraphFont"/>
    <w:qFormat/>
    <w:rsid w:val="00376D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7433">
      <w:bodyDiv w:val="1"/>
      <w:marLeft w:val="0"/>
      <w:marRight w:val="0"/>
      <w:marTop w:val="0"/>
      <w:marBottom w:val="0"/>
      <w:divBdr>
        <w:top w:val="none" w:sz="0" w:space="0" w:color="auto"/>
        <w:left w:val="none" w:sz="0" w:space="0" w:color="auto"/>
        <w:bottom w:val="none" w:sz="0" w:space="0" w:color="auto"/>
        <w:right w:val="none" w:sz="0" w:space="0" w:color="auto"/>
      </w:divBdr>
    </w:div>
    <w:div w:id="71003599">
      <w:bodyDiv w:val="1"/>
      <w:marLeft w:val="0"/>
      <w:marRight w:val="0"/>
      <w:marTop w:val="0"/>
      <w:marBottom w:val="0"/>
      <w:divBdr>
        <w:top w:val="none" w:sz="0" w:space="0" w:color="auto"/>
        <w:left w:val="none" w:sz="0" w:space="0" w:color="auto"/>
        <w:bottom w:val="none" w:sz="0" w:space="0" w:color="auto"/>
        <w:right w:val="none" w:sz="0" w:space="0" w:color="auto"/>
      </w:divBdr>
      <w:divsChild>
        <w:div w:id="1041593652">
          <w:marLeft w:val="0"/>
          <w:marRight w:val="0"/>
          <w:marTop w:val="0"/>
          <w:marBottom w:val="0"/>
          <w:divBdr>
            <w:top w:val="none" w:sz="0" w:space="0" w:color="auto"/>
            <w:left w:val="none" w:sz="0" w:space="0" w:color="auto"/>
            <w:bottom w:val="none" w:sz="0" w:space="0" w:color="auto"/>
            <w:right w:val="none" w:sz="0" w:space="0" w:color="auto"/>
          </w:divBdr>
        </w:div>
      </w:divsChild>
    </w:div>
    <w:div w:id="98530854">
      <w:bodyDiv w:val="1"/>
      <w:marLeft w:val="0"/>
      <w:marRight w:val="0"/>
      <w:marTop w:val="0"/>
      <w:marBottom w:val="0"/>
      <w:divBdr>
        <w:top w:val="none" w:sz="0" w:space="0" w:color="auto"/>
        <w:left w:val="none" w:sz="0" w:space="0" w:color="auto"/>
        <w:bottom w:val="none" w:sz="0" w:space="0" w:color="auto"/>
        <w:right w:val="none" w:sz="0" w:space="0" w:color="auto"/>
      </w:divBdr>
      <w:divsChild>
        <w:div w:id="483668338">
          <w:marLeft w:val="0"/>
          <w:marRight w:val="0"/>
          <w:marTop w:val="0"/>
          <w:marBottom w:val="0"/>
          <w:divBdr>
            <w:top w:val="none" w:sz="0" w:space="0" w:color="auto"/>
            <w:left w:val="none" w:sz="0" w:space="0" w:color="auto"/>
            <w:bottom w:val="none" w:sz="0" w:space="0" w:color="auto"/>
            <w:right w:val="none" w:sz="0" w:space="0" w:color="auto"/>
          </w:divBdr>
          <w:divsChild>
            <w:div w:id="87163843">
              <w:marLeft w:val="0"/>
              <w:marRight w:val="0"/>
              <w:marTop w:val="0"/>
              <w:marBottom w:val="0"/>
              <w:divBdr>
                <w:top w:val="none" w:sz="0" w:space="0" w:color="auto"/>
                <w:left w:val="none" w:sz="0" w:space="0" w:color="auto"/>
                <w:bottom w:val="none" w:sz="0" w:space="0" w:color="auto"/>
                <w:right w:val="none" w:sz="0" w:space="0" w:color="auto"/>
              </w:divBdr>
            </w:div>
            <w:div w:id="364327321">
              <w:marLeft w:val="0"/>
              <w:marRight w:val="0"/>
              <w:marTop w:val="0"/>
              <w:marBottom w:val="0"/>
              <w:divBdr>
                <w:top w:val="none" w:sz="0" w:space="0" w:color="auto"/>
                <w:left w:val="none" w:sz="0" w:space="0" w:color="auto"/>
                <w:bottom w:val="none" w:sz="0" w:space="0" w:color="auto"/>
                <w:right w:val="none" w:sz="0" w:space="0" w:color="auto"/>
              </w:divBdr>
            </w:div>
            <w:div w:id="525799783">
              <w:marLeft w:val="0"/>
              <w:marRight w:val="0"/>
              <w:marTop w:val="0"/>
              <w:marBottom w:val="0"/>
              <w:divBdr>
                <w:top w:val="none" w:sz="0" w:space="0" w:color="auto"/>
                <w:left w:val="none" w:sz="0" w:space="0" w:color="auto"/>
                <w:bottom w:val="none" w:sz="0" w:space="0" w:color="auto"/>
                <w:right w:val="none" w:sz="0" w:space="0" w:color="auto"/>
              </w:divBdr>
            </w:div>
            <w:div w:id="1461725297">
              <w:marLeft w:val="0"/>
              <w:marRight w:val="0"/>
              <w:marTop w:val="0"/>
              <w:marBottom w:val="0"/>
              <w:divBdr>
                <w:top w:val="none" w:sz="0" w:space="0" w:color="auto"/>
                <w:left w:val="none" w:sz="0" w:space="0" w:color="auto"/>
                <w:bottom w:val="none" w:sz="0" w:space="0" w:color="auto"/>
                <w:right w:val="none" w:sz="0" w:space="0" w:color="auto"/>
              </w:divBdr>
            </w:div>
            <w:div w:id="18106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1057">
      <w:bodyDiv w:val="1"/>
      <w:marLeft w:val="0"/>
      <w:marRight w:val="0"/>
      <w:marTop w:val="0"/>
      <w:marBottom w:val="0"/>
      <w:divBdr>
        <w:top w:val="none" w:sz="0" w:space="0" w:color="auto"/>
        <w:left w:val="none" w:sz="0" w:space="0" w:color="auto"/>
        <w:bottom w:val="none" w:sz="0" w:space="0" w:color="auto"/>
        <w:right w:val="none" w:sz="0" w:space="0" w:color="auto"/>
      </w:divBdr>
      <w:divsChild>
        <w:div w:id="605037137">
          <w:marLeft w:val="0"/>
          <w:marRight w:val="0"/>
          <w:marTop w:val="0"/>
          <w:marBottom w:val="0"/>
          <w:divBdr>
            <w:top w:val="none" w:sz="0" w:space="0" w:color="auto"/>
            <w:left w:val="none" w:sz="0" w:space="0" w:color="auto"/>
            <w:bottom w:val="none" w:sz="0" w:space="0" w:color="auto"/>
            <w:right w:val="none" w:sz="0" w:space="0" w:color="auto"/>
          </w:divBdr>
          <w:divsChild>
            <w:div w:id="829558585">
              <w:marLeft w:val="0"/>
              <w:marRight w:val="0"/>
              <w:marTop w:val="0"/>
              <w:marBottom w:val="0"/>
              <w:divBdr>
                <w:top w:val="none" w:sz="0" w:space="0" w:color="auto"/>
                <w:left w:val="none" w:sz="0" w:space="0" w:color="auto"/>
                <w:bottom w:val="none" w:sz="0" w:space="0" w:color="auto"/>
                <w:right w:val="none" w:sz="0" w:space="0" w:color="auto"/>
              </w:divBdr>
            </w:div>
            <w:div w:id="2088530235">
              <w:marLeft w:val="0"/>
              <w:marRight w:val="0"/>
              <w:marTop w:val="0"/>
              <w:marBottom w:val="0"/>
              <w:divBdr>
                <w:top w:val="none" w:sz="0" w:space="0" w:color="auto"/>
                <w:left w:val="none" w:sz="0" w:space="0" w:color="auto"/>
                <w:bottom w:val="none" w:sz="0" w:space="0" w:color="auto"/>
                <w:right w:val="none" w:sz="0" w:space="0" w:color="auto"/>
              </w:divBdr>
            </w:div>
            <w:div w:id="21236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25">
      <w:bodyDiv w:val="1"/>
      <w:marLeft w:val="0"/>
      <w:marRight w:val="0"/>
      <w:marTop w:val="0"/>
      <w:marBottom w:val="0"/>
      <w:divBdr>
        <w:top w:val="none" w:sz="0" w:space="0" w:color="auto"/>
        <w:left w:val="none" w:sz="0" w:space="0" w:color="auto"/>
        <w:bottom w:val="none" w:sz="0" w:space="0" w:color="auto"/>
        <w:right w:val="none" w:sz="0" w:space="0" w:color="auto"/>
      </w:divBdr>
      <w:divsChild>
        <w:div w:id="1417676604">
          <w:marLeft w:val="0"/>
          <w:marRight w:val="0"/>
          <w:marTop w:val="0"/>
          <w:marBottom w:val="0"/>
          <w:divBdr>
            <w:top w:val="none" w:sz="0" w:space="0" w:color="auto"/>
            <w:left w:val="none" w:sz="0" w:space="0" w:color="auto"/>
            <w:bottom w:val="none" w:sz="0" w:space="0" w:color="auto"/>
            <w:right w:val="none" w:sz="0" w:space="0" w:color="auto"/>
          </w:divBdr>
          <w:divsChild>
            <w:div w:id="84689030">
              <w:marLeft w:val="0"/>
              <w:marRight w:val="0"/>
              <w:marTop w:val="0"/>
              <w:marBottom w:val="0"/>
              <w:divBdr>
                <w:top w:val="none" w:sz="0" w:space="0" w:color="auto"/>
                <w:left w:val="none" w:sz="0" w:space="0" w:color="auto"/>
                <w:bottom w:val="none" w:sz="0" w:space="0" w:color="auto"/>
                <w:right w:val="none" w:sz="0" w:space="0" w:color="auto"/>
              </w:divBdr>
            </w:div>
            <w:div w:id="299380335">
              <w:marLeft w:val="0"/>
              <w:marRight w:val="0"/>
              <w:marTop w:val="0"/>
              <w:marBottom w:val="0"/>
              <w:divBdr>
                <w:top w:val="none" w:sz="0" w:space="0" w:color="auto"/>
                <w:left w:val="none" w:sz="0" w:space="0" w:color="auto"/>
                <w:bottom w:val="none" w:sz="0" w:space="0" w:color="auto"/>
                <w:right w:val="none" w:sz="0" w:space="0" w:color="auto"/>
              </w:divBdr>
            </w:div>
            <w:div w:id="916866813">
              <w:marLeft w:val="0"/>
              <w:marRight w:val="0"/>
              <w:marTop w:val="0"/>
              <w:marBottom w:val="0"/>
              <w:divBdr>
                <w:top w:val="none" w:sz="0" w:space="0" w:color="auto"/>
                <w:left w:val="none" w:sz="0" w:space="0" w:color="auto"/>
                <w:bottom w:val="none" w:sz="0" w:space="0" w:color="auto"/>
                <w:right w:val="none" w:sz="0" w:space="0" w:color="auto"/>
              </w:divBdr>
            </w:div>
            <w:div w:id="1591698750">
              <w:marLeft w:val="0"/>
              <w:marRight w:val="0"/>
              <w:marTop w:val="0"/>
              <w:marBottom w:val="0"/>
              <w:divBdr>
                <w:top w:val="none" w:sz="0" w:space="0" w:color="auto"/>
                <w:left w:val="none" w:sz="0" w:space="0" w:color="auto"/>
                <w:bottom w:val="none" w:sz="0" w:space="0" w:color="auto"/>
                <w:right w:val="none" w:sz="0" w:space="0" w:color="auto"/>
              </w:divBdr>
            </w:div>
            <w:div w:id="1653833641">
              <w:marLeft w:val="0"/>
              <w:marRight w:val="0"/>
              <w:marTop w:val="0"/>
              <w:marBottom w:val="0"/>
              <w:divBdr>
                <w:top w:val="none" w:sz="0" w:space="0" w:color="auto"/>
                <w:left w:val="none" w:sz="0" w:space="0" w:color="auto"/>
                <w:bottom w:val="none" w:sz="0" w:space="0" w:color="auto"/>
                <w:right w:val="none" w:sz="0" w:space="0" w:color="auto"/>
              </w:divBdr>
            </w:div>
            <w:div w:id="1803843219">
              <w:marLeft w:val="0"/>
              <w:marRight w:val="0"/>
              <w:marTop w:val="0"/>
              <w:marBottom w:val="0"/>
              <w:divBdr>
                <w:top w:val="none" w:sz="0" w:space="0" w:color="auto"/>
                <w:left w:val="none" w:sz="0" w:space="0" w:color="auto"/>
                <w:bottom w:val="none" w:sz="0" w:space="0" w:color="auto"/>
                <w:right w:val="none" w:sz="0" w:space="0" w:color="auto"/>
              </w:divBdr>
            </w:div>
            <w:div w:id="20209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052">
      <w:bodyDiv w:val="1"/>
      <w:marLeft w:val="0"/>
      <w:marRight w:val="0"/>
      <w:marTop w:val="0"/>
      <w:marBottom w:val="0"/>
      <w:divBdr>
        <w:top w:val="none" w:sz="0" w:space="0" w:color="auto"/>
        <w:left w:val="none" w:sz="0" w:space="0" w:color="auto"/>
        <w:bottom w:val="none" w:sz="0" w:space="0" w:color="auto"/>
        <w:right w:val="none" w:sz="0" w:space="0" w:color="auto"/>
      </w:divBdr>
      <w:divsChild>
        <w:div w:id="1499535245">
          <w:marLeft w:val="0"/>
          <w:marRight w:val="0"/>
          <w:marTop w:val="0"/>
          <w:marBottom w:val="0"/>
          <w:divBdr>
            <w:top w:val="none" w:sz="0" w:space="0" w:color="auto"/>
            <w:left w:val="none" w:sz="0" w:space="0" w:color="auto"/>
            <w:bottom w:val="none" w:sz="0" w:space="0" w:color="auto"/>
            <w:right w:val="none" w:sz="0" w:space="0" w:color="auto"/>
          </w:divBdr>
          <w:divsChild>
            <w:div w:id="20879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85717">
      <w:bodyDiv w:val="1"/>
      <w:marLeft w:val="0"/>
      <w:marRight w:val="0"/>
      <w:marTop w:val="0"/>
      <w:marBottom w:val="0"/>
      <w:divBdr>
        <w:top w:val="none" w:sz="0" w:space="0" w:color="auto"/>
        <w:left w:val="none" w:sz="0" w:space="0" w:color="auto"/>
        <w:bottom w:val="none" w:sz="0" w:space="0" w:color="auto"/>
        <w:right w:val="none" w:sz="0" w:space="0" w:color="auto"/>
      </w:divBdr>
    </w:div>
    <w:div w:id="271865194">
      <w:bodyDiv w:val="1"/>
      <w:marLeft w:val="0"/>
      <w:marRight w:val="0"/>
      <w:marTop w:val="0"/>
      <w:marBottom w:val="0"/>
      <w:divBdr>
        <w:top w:val="none" w:sz="0" w:space="0" w:color="auto"/>
        <w:left w:val="none" w:sz="0" w:space="0" w:color="auto"/>
        <w:bottom w:val="none" w:sz="0" w:space="0" w:color="auto"/>
        <w:right w:val="none" w:sz="0" w:space="0" w:color="auto"/>
      </w:divBdr>
      <w:divsChild>
        <w:div w:id="77022150">
          <w:marLeft w:val="0"/>
          <w:marRight w:val="0"/>
          <w:marTop w:val="0"/>
          <w:marBottom w:val="0"/>
          <w:divBdr>
            <w:top w:val="none" w:sz="0" w:space="0" w:color="auto"/>
            <w:left w:val="none" w:sz="0" w:space="0" w:color="auto"/>
            <w:bottom w:val="none" w:sz="0" w:space="0" w:color="auto"/>
            <w:right w:val="none" w:sz="0" w:space="0" w:color="auto"/>
          </w:divBdr>
          <w:divsChild>
            <w:div w:id="96951483">
              <w:marLeft w:val="0"/>
              <w:marRight w:val="0"/>
              <w:marTop w:val="0"/>
              <w:marBottom w:val="0"/>
              <w:divBdr>
                <w:top w:val="none" w:sz="0" w:space="0" w:color="auto"/>
                <w:left w:val="none" w:sz="0" w:space="0" w:color="auto"/>
                <w:bottom w:val="none" w:sz="0" w:space="0" w:color="auto"/>
                <w:right w:val="none" w:sz="0" w:space="0" w:color="auto"/>
              </w:divBdr>
            </w:div>
            <w:div w:id="483090253">
              <w:marLeft w:val="0"/>
              <w:marRight w:val="0"/>
              <w:marTop w:val="0"/>
              <w:marBottom w:val="0"/>
              <w:divBdr>
                <w:top w:val="none" w:sz="0" w:space="0" w:color="auto"/>
                <w:left w:val="none" w:sz="0" w:space="0" w:color="auto"/>
                <w:bottom w:val="none" w:sz="0" w:space="0" w:color="auto"/>
                <w:right w:val="none" w:sz="0" w:space="0" w:color="auto"/>
              </w:divBdr>
            </w:div>
            <w:div w:id="815531784">
              <w:marLeft w:val="0"/>
              <w:marRight w:val="0"/>
              <w:marTop w:val="0"/>
              <w:marBottom w:val="0"/>
              <w:divBdr>
                <w:top w:val="none" w:sz="0" w:space="0" w:color="auto"/>
                <w:left w:val="none" w:sz="0" w:space="0" w:color="auto"/>
                <w:bottom w:val="none" w:sz="0" w:space="0" w:color="auto"/>
                <w:right w:val="none" w:sz="0" w:space="0" w:color="auto"/>
              </w:divBdr>
            </w:div>
            <w:div w:id="15062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3946">
      <w:bodyDiv w:val="1"/>
      <w:marLeft w:val="0"/>
      <w:marRight w:val="0"/>
      <w:marTop w:val="0"/>
      <w:marBottom w:val="0"/>
      <w:divBdr>
        <w:top w:val="none" w:sz="0" w:space="0" w:color="auto"/>
        <w:left w:val="none" w:sz="0" w:space="0" w:color="auto"/>
        <w:bottom w:val="none" w:sz="0" w:space="0" w:color="auto"/>
        <w:right w:val="none" w:sz="0" w:space="0" w:color="auto"/>
      </w:divBdr>
      <w:divsChild>
        <w:div w:id="1790970981">
          <w:marLeft w:val="0"/>
          <w:marRight w:val="0"/>
          <w:marTop w:val="0"/>
          <w:marBottom w:val="0"/>
          <w:divBdr>
            <w:top w:val="none" w:sz="0" w:space="0" w:color="auto"/>
            <w:left w:val="none" w:sz="0" w:space="0" w:color="auto"/>
            <w:bottom w:val="none" w:sz="0" w:space="0" w:color="auto"/>
            <w:right w:val="none" w:sz="0" w:space="0" w:color="auto"/>
          </w:divBdr>
        </w:div>
      </w:divsChild>
    </w:div>
    <w:div w:id="436170404">
      <w:bodyDiv w:val="1"/>
      <w:marLeft w:val="0"/>
      <w:marRight w:val="0"/>
      <w:marTop w:val="0"/>
      <w:marBottom w:val="0"/>
      <w:divBdr>
        <w:top w:val="none" w:sz="0" w:space="0" w:color="auto"/>
        <w:left w:val="none" w:sz="0" w:space="0" w:color="auto"/>
        <w:bottom w:val="none" w:sz="0" w:space="0" w:color="auto"/>
        <w:right w:val="none" w:sz="0" w:space="0" w:color="auto"/>
      </w:divBdr>
    </w:div>
    <w:div w:id="520902839">
      <w:bodyDiv w:val="1"/>
      <w:marLeft w:val="0"/>
      <w:marRight w:val="0"/>
      <w:marTop w:val="0"/>
      <w:marBottom w:val="0"/>
      <w:divBdr>
        <w:top w:val="none" w:sz="0" w:space="0" w:color="auto"/>
        <w:left w:val="none" w:sz="0" w:space="0" w:color="auto"/>
        <w:bottom w:val="none" w:sz="0" w:space="0" w:color="auto"/>
        <w:right w:val="none" w:sz="0" w:space="0" w:color="auto"/>
      </w:divBdr>
      <w:divsChild>
        <w:div w:id="521169568">
          <w:marLeft w:val="0"/>
          <w:marRight w:val="0"/>
          <w:marTop w:val="0"/>
          <w:marBottom w:val="0"/>
          <w:divBdr>
            <w:top w:val="none" w:sz="0" w:space="0" w:color="auto"/>
            <w:left w:val="none" w:sz="0" w:space="0" w:color="auto"/>
            <w:bottom w:val="none" w:sz="0" w:space="0" w:color="auto"/>
            <w:right w:val="none" w:sz="0" w:space="0" w:color="auto"/>
          </w:divBdr>
          <w:divsChild>
            <w:div w:id="214465679">
              <w:marLeft w:val="0"/>
              <w:marRight w:val="0"/>
              <w:marTop w:val="0"/>
              <w:marBottom w:val="0"/>
              <w:divBdr>
                <w:top w:val="none" w:sz="0" w:space="0" w:color="auto"/>
                <w:left w:val="none" w:sz="0" w:space="0" w:color="auto"/>
                <w:bottom w:val="none" w:sz="0" w:space="0" w:color="auto"/>
                <w:right w:val="none" w:sz="0" w:space="0" w:color="auto"/>
              </w:divBdr>
            </w:div>
            <w:div w:id="847643153">
              <w:marLeft w:val="0"/>
              <w:marRight w:val="0"/>
              <w:marTop w:val="0"/>
              <w:marBottom w:val="0"/>
              <w:divBdr>
                <w:top w:val="none" w:sz="0" w:space="0" w:color="auto"/>
                <w:left w:val="none" w:sz="0" w:space="0" w:color="auto"/>
                <w:bottom w:val="none" w:sz="0" w:space="0" w:color="auto"/>
                <w:right w:val="none" w:sz="0" w:space="0" w:color="auto"/>
              </w:divBdr>
            </w:div>
            <w:div w:id="894002042">
              <w:marLeft w:val="0"/>
              <w:marRight w:val="0"/>
              <w:marTop w:val="0"/>
              <w:marBottom w:val="0"/>
              <w:divBdr>
                <w:top w:val="none" w:sz="0" w:space="0" w:color="auto"/>
                <w:left w:val="none" w:sz="0" w:space="0" w:color="auto"/>
                <w:bottom w:val="none" w:sz="0" w:space="0" w:color="auto"/>
                <w:right w:val="none" w:sz="0" w:space="0" w:color="auto"/>
              </w:divBdr>
            </w:div>
            <w:div w:id="1074550403">
              <w:marLeft w:val="0"/>
              <w:marRight w:val="0"/>
              <w:marTop w:val="0"/>
              <w:marBottom w:val="0"/>
              <w:divBdr>
                <w:top w:val="none" w:sz="0" w:space="0" w:color="auto"/>
                <w:left w:val="none" w:sz="0" w:space="0" w:color="auto"/>
                <w:bottom w:val="none" w:sz="0" w:space="0" w:color="auto"/>
                <w:right w:val="none" w:sz="0" w:space="0" w:color="auto"/>
              </w:divBdr>
            </w:div>
            <w:div w:id="14001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sChild>
        <w:div w:id="1599176076">
          <w:marLeft w:val="0"/>
          <w:marRight w:val="0"/>
          <w:marTop w:val="0"/>
          <w:marBottom w:val="0"/>
          <w:divBdr>
            <w:top w:val="none" w:sz="0" w:space="0" w:color="auto"/>
            <w:left w:val="none" w:sz="0" w:space="0" w:color="auto"/>
            <w:bottom w:val="none" w:sz="0" w:space="0" w:color="auto"/>
            <w:right w:val="none" w:sz="0" w:space="0" w:color="auto"/>
          </w:divBdr>
          <w:divsChild>
            <w:div w:id="77870473">
              <w:marLeft w:val="0"/>
              <w:marRight w:val="0"/>
              <w:marTop w:val="0"/>
              <w:marBottom w:val="0"/>
              <w:divBdr>
                <w:top w:val="none" w:sz="0" w:space="0" w:color="auto"/>
                <w:left w:val="none" w:sz="0" w:space="0" w:color="auto"/>
                <w:bottom w:val="none" w:sz="0" w:space="0" w:color="auto"/>
                <w:right w:val="none" w:sz="0" w:space="0" w:color="auto"/>
              </w:divBdr>
            </w:div>
            <w:div w:id="182061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27815">
      <w:bodyDiv w:val="1"/>
      <w:marLeft w:val="0"/>
      <w:marRight w:val="0"/>
      <w:marTop w:val="0"/>
      <w:marBottom w:val="0"/>
      <w:divBdr>
        <w:top w:val="none" w:sz="0" w:space="0" w:color="auto"/>
        <w:left w:val="none" w:sz="0" w:space="0" w:color="auto"/>
        <w:bottom w:val="none" w:sz="0" w:space="0" w:color="auto"/>
        <w:right w:val="none" w:sz="0" w:space="0" w:color="auto"/>
      </w:divBdr>
      <w:divsChild>
        <w:div w:id="49109746">
          <w:marLeft w:val="0"/>
          <w:marRight w:val="0"/>
          <w:marTop w:val="0"/>
          <w:marBottom w:val="0"/>
          <w:divBdr>
            <w:top w:val="none" w:sz="0" w:space="0" w:color="auto"/>
            <w:left w:val="none" w:sz="0" w:space="0" w:color="auto"/>
            <w:bottom w:val="none" w:sz="0" w:space="0" w:color="auto"/>
            <w:right w:val="none" w:sz="0" w:space="0" w:color="auto"/>
          </w:divBdr>
        </w:div>
      </w:divsChild>
    </w:div>
    <w:div w:id="640962875">
      <w:bodyDiv w:val="1"/>
      <w:marLeft w:val="0"/>
      <w:marRight w:val="0"/>
      <w:marTop w:val="0"/>
      <w:marBottom w:val="0"/>
      <w:divBdr>
        <w:top w:val="none" w:sz="0" w:space="0" w:color="auto"/>
        <w:left w:val="none" w:sz="0" w:space="0" w:color="auto"/>
        <w:bottom w:val="none" w:sz="0" w:space="0" w:color="auto"/>
        <w:right w:val="none" w:sz="0" w:space="0" w:color="auto"/>
      </w:divBdr>
    </w:div>
    <w:div w:id="663826716">
      <w:bodyDiv w:val="1"/>
      <w:marLeft w:val="0"/>
      <w:marRight w:val="0"/>
      <w:marTop w:val="0"/>
      <w:marBottom w:val="0"/>
      <w:divBdr>
        <w:top w:val="none" w:sz="0" w:space="0" w:color="auto"/>
        <w:left w:val="none" w:sz="0" w:space="0" w:color="auto"/>
        <w:bottom w:val="none" w:sz="0" w:space="0" w:color="auto"/>
        <w:right w:val="none" w:sz="0" w:space="0" w:color="auto"/>
      </w:divBdr>
      <w:divsChild>
        <w:div w:id="431782945">
          <w:marLeft w:val="0"/>
          <w:marRight w:val="0"/>
          <w:marTop w:val="0"/>
          <w:marBottom w:val="0"/>
          <w:divBdr>
            <w:top w:val="none" w:sz="0" w:space="0" w:color="auto"/>
            <w:left w:val="none" w:sz="0" w:space="0" w:color="auto"/>
            <w:bottom w:val="none" w:sz="0" w:space="0" w:color="auto"/>
            <w:right w:val="none" w:sz="0" w:space="0" w:color="auto"/>
          </w:divBdr>
          <w:divsChild>
            <w:div w:id="808475592">
              <w:marLeft w:val="0"/>
              <w:marRight w:val="0"/>
              <w:marTop w:val="0"/>
              <w:marBottom w:val="0"/>
              <w:divBdr>
                <w:top w:val="none" w:sz="0" w:space="0" w:color="auto"/>
                <w:left w:val="none" w:sz="0" w:space="0" w:color="auto"/>
                <w:bottom w:val="none" w:sz="0" w:space="0" w:color="auto"/>
                <w:right w:val="none" w:sz="0" w:space="0" w:color="auto"/>
              </w:divBdr>
            </w:div>
            <w:div w:id="973370904">
              <w:marLeft w:val="0"/>
              <w:marRight w:val="0"/>
              <w:marTop w:val="0"/>
              <w:marBottom w:val="0"/>
              <w:divBdr>
                <w:top w:val="none" w:sz="0" w:space="0" w:color="auto"/>
                <w:left w:val="none" w:sz="0" w:space="0" w:color="auto"/>
                <w:bottom w:val="none" w:sz="0" w:space="0" w:color="auto"/>
                <w:right w:val="none" w:sz="0" w:space="0" w:color="auto"/>
              </w:divBdr>
            </w:div>
            <w:div w:id="1341395322">
              <w:marLeft w:val="0"/>
              <w:marRight w:val="0"/>
              <w:marTop w:val="0"/>
              <w:marBottom w:val="0"/>
              <w:divBdr>
                <w:top w:val="none" w:sz="0" w:space="0" w:color="auto"/>
                <w:left w:val="none" w:sz="0" w:space="0" w:color="auto"/>
                <w:bottom w:val="none" w:sz="0" w:space="0" w:color="auto"/>
                <w:right w:val="none" w:sz="0" w:space="0" w:color="auto"/>
              </w:divBdr>
            </w:div>
            <w:div w:id="1469131413">
              <w:marLeft w:val="0"/>
              <w:marRight w:val="0"/>
              <w:marTop w:val="0"/>
              <w:marBottom w:val="0"/>
              <w:divBdr>
                <w:top w:val="none" w:sz="0" w:space="0" w:color="auto"/>
                <w:left w:val="none" w:sz="0" w:space="0" w:color="auto"/>
                <w:bottom w:val="none" w:sz="0" w:space="0" w:color="auto"/>
                <w:right w:val="none" w:sz="0" w:space="0" w:color="auto"/>
              </w:divBdr>
            </w:div>
            <w:div w:id="1526746733">
              <w:marLeft w:val="0"/>
              <w:marRight w:val="0"/>
              <w:marTop w:val="0"/>
              <w:marBottom w:val="0"/>
              <w:divBdr>
                <w:top w:val="none" w:sz="0" w:space="0" w:color="auto"/>
                <w:left w:val="none" w:sz="0" w:space="0" w:color="auto"/>
                <w:bottom w:val="none" w:sz="0" w:space="0" w:color="auto"/>
                <w:right w:val="none" w:sz="0" w:space="0" w:color="auto"/>
              </w:divBdr>
            </w:div>
            <w:div w:id="1599482805">
              <w:marLeft w:val="0"/>
              <w:marRight w:val="0"/>
              <w:marTop w:val="0"/>
              <w:marBottom w:val="0"/>
              <w:divBdr>
                <w:top w:val="none" w:sz="0" w:space="0" w:color="auto"/>
                <w:left w:val="none" w:sz="0" w:space="0" w:color="auto"/>
                <w:bottom w:val="none" w:sz="0" w:space="0" w:color="auto"/>
                <w:right w:val="none" w:sz="0" w:space="0" w:color="auto"/>
              </w:divBdr>
            </w:div>
            <w:div w:id="21248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1695">
      <w:bodyDiv w:val="1"/>
      <w:marLeft w:val="0"/>
      <w:marRight w:val="0"/>
      <w:marTop w:val="0"/>
      <w:marBottom w:val="0"/>
      <w:divBdr>
        <w:top w:val="none" w:sz="0" w:space="0" w:color="auto"/>
        <w:left w:val="none" w:sz="0" w:space="0" w:color="auto"/>
        <w:bottom w:val="none" w:sz="0" w:space="0" w:color="auto"/>
        <w:right w:val="none" w:sz="0" w:space="0" w:color="auto"/>
      </w:divBdr>
      <w:divsChild>
        <w:div w:id="1453555141">
          <w:marLeft w:val="0"/>
          <w:marRight w:val="0"/>
          <w:marTop w:val="0"/>
          <w:marBottom w:val="0"/>
          <w:divBdr>
            <w:top w:val="none" w:sz="0" w:space="0" w:color="auto"/>
            <w:left w:val="none" w:sz="0" w:space="0" w:color="auto"/>
            <w:bottom w:val="none" w:sz="0" w:space="0" w:color="auto"/>
            <w:right w:val="none" w:sz="0" w:space="0" w:color="auto"/>
          </w:divBdr>
          <w:divsChild>
            <w:div w:id="134950808">
              <w:marLeft w:val="0"/>
              <w:marRight w:val="0"/>
              <w:marTop w:val="0"/>
              <w:marBottom w:val="0"/>
              <w:divBdr>
                <w:top w:val="none" w:sz="0" w:space="0" w:color="auto"/>
                <w:left w:val="none" w:sz="0" w:space="0" w:color="auto"/>
                <w:bottom w:val="none" w:sz="0" w:space="0" w:color="auto"/>
                <w:right w:val="none" w:sz="0" w:space="0" w:color="auto"/>
              </w:divBdr>
            </w:div>
            <w:div w:id="600380780">
              <w:marLeft w:val="0"/>
              <w:marRight w:val="0"/>
              <w:marTop w:val="0"/>
              <w:marBottom w:val="0"/>
              <w:divBdr>
                <w:top w:val="none" w:sz="0" w:space="0" w:color="auto"/>
                <w:left w:val="none" w:sz="0" w:space="0" w:color="auto"/>
                <w:bottom w:val="none" w:sz="0" w:space="0" w:color="auto"/>
                <w:right w:val="none" w:sz="0" w:space="0" w:color="auto"/>
              </w:divBdr>
            </w:div>
            <w:div w:id="642470281">
              <w:marLeft w:val="0"/>
              <w:marRight w:val="0"/>
              <w:marTop w:val="0"/>
              <w:marBottom w:val="0"/>
              <w:divBdr>
                <w:top w:val="none" w:sz="0" w:space="0" w:color="auto"/>
                <w:left w:val="none" w:sz="0" w:space="0" w:color="auto"/>
                <w:bottom w:val="none" w:sz="0" w:space="0" w:color="auto"/>
                <w:right w:val="none" w:sz="0" w:space="0" w:color="auto"/>
              </w:divBdr>
            </w:div>
            <w:div w:id="1026642351">
              <w:marLeft w:val="0"/>
              <w:marRight w:val="0"/>
              <w:marTop w:val="0"/>
              <w:marBottom w:val="0"/>
              <w:divBdr>
                <w:top w:val="none" w:sz="0" w:space="0" w:color="auto"/>
                <w:left w:val="none" w:sz="0" w:space="0" w:color="auto"/>
                <w:bottom w:val="none" w:sz="0" w:space="0" w:color="auto"/>
                <w:right w:val="none" w:sz="0" w:space="0" w:color="auto"/>
              </w:divBdr>
            </w:div>
            <w:div w:id="1106464435">
              <w:marLeft w:val="0"/>
              <w:marRight w:val="0"/>
              <w:marTop w:val="0"/>
              <w:marBottom w:val="0"/>
              <w:divBdr>
                <w:top w:val="none" w:sz="0" w:space="0" w:color="auto"/>
                <w:left w:val="none" w:sz="0" w:space="0" w:color="auto"/>
                <w:bottom w:val="none" w:sz="0" w:space="0" w:color="auto"/>
                <w:right w:val="none" w:sz="0" w:space="0" w:color="auto"/>
              </w:divBdr>
            </w:div>
            <w:div w:id="1634410986">
              <w:marLeft w:val="0"/>
              <w:marRight w:val="0"/>
              <w:marTop w:val="0"/>
              <w:marBottom w:val="0"/>
              <w:divBdr>
                <w:top w:val="none" w:sz="0" w:space="0" w:color="auto"/>
                <w:left w:val="none" w:sz="0" w:space="0" w:color="auto"/>
                <w:bottom w:val="none" w:sz="0" w:space="0" w:color="auto"/>
                <w:right w:val="none" w:sz="0" w:space="0" w:color="auto"/>
              </w:divBdr>
            </w:div>
            <w:div w:id="17421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05464">
      <w:bodyDiv w:val="1"/>
      <w:marLeft w:val="0"/>
      <w:marRight w:val="0"/>
      <w:marTop w:val="0"/>
      <w:marBottom w:val="0"/>
      <w:divBdr>
        <w:top w:val="none" w:sz="0" w:space="0" w:color="auto"/>
        <w:left w:val="none" w:sz="0" w:space="0" w:color="auto"/>
        <w:bottom w:val="none" w:sz="0" w:space="0" w:color="auto"/>
        <w:right w:val="none" w:sz="0" w:space="0" w:color="auto"/>
      </w:divBdr>
      <w:divsChild>
        <w:div w:id="1537113568">
          <w:marLeft w:val="0"/>
          <w:marRight w:val="0"/>
          <w:marTop w:val="0"/>
          <w:marBottom w:val="0"/>
          <w:divBdr>
            <w:top w:val="none" w:sz="0" w:space="0" w:color="auto"/>
            <w:left w:val="none" w:sz="0" w:space="0" w:color="auto"/>
            <w:bottom w:val="none" w:sz="0" w:space="0" w:color="auto"/>
            <w:right w:val="none" w:sz="0" w:space="0" w:color="auto"/>
          </w:divBdr>
          <w:divsChild>
            <w:div w:id="87426540">
              <w:marLeft w:val="0"/>
              <w:marRight w:val="0"/>
              <w:marTop w:val="0"/>
              <w:marBottom w:val="0"/>
              <w:divBdr>
                <w:top w:val="none" w:sz="0" w:space="0" w:color="auto"/>
                <w:left w:val="none" w:sz="0" w:space="0" w:color="auto"/>
                <w:bottom w:val="none" w:sz="0" w:space="0" w:color="auto"/>
                <w:right w:val="none" w:sz="0" w:space="0" w:color="auto"/>
              </w:divBdr>
            </w:div>
            <w:div w:id="1144468799">
              <w:marLeft w:val="0"/>
              <w:marRight w:val="0"/>
              <w:marTop w:val="0"/>
              <w:marBottom w:val="0"/>
              <w:divBdr>
                <w:top w:val="none" w:sz="0" w:space="0" w:color="auto"/>
                <w:left w:val="none" w:sz="0" w:space="0" w:color="auto"/>
                <w:bottom w:val="none" w:sz="0" w:space="0" w:color="auto"/>
                <w:right w:val="none" w:sz="0" w:space="0" w:color="auto"/>
              </w:divBdr>
            </w:div>
            <w:div w:id="1181168039">
              <w:marLeft w:val="0"/>
              <w:marRight w:val="0"/>
              <w:marTop w:val="0"/>
              <w:marBottom w:val="0"/>
              <w:divBdr>
                <w:top w:val="none" w:sz="0" w:space="0" w:color="auto"/>
                <w:left w:val="none" w:sz="0" w:space="0" w:color="auto"/>
                <w:bottom w:val="none" w:sz="0" w:space="0" w:color="auto"/>
                <w:right w:val="none" w:sz="0" w:space="0" w:color="auto"/>
              </w:divBdr>
            </w:div>
            <w:div w:id="12434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4032">
      <w:bodyDiv w:val="1"/>
      <w:marLeft w:val="0"/>
      <w:marRight w:val="0"/>
      <w:marTop w:val="0"/>
      <w:marBottom w:val="0"/>
      <w:divBdr>
        <w:top w:val="none" w:sz="0" w:space="0" w:color="auto"/>
        <w:left w:val="none" w:sz="0" w:space="0" w:color="auto"/>
        <w:bottom w:val="none" w:sz="0" w:space="0" w:color="auto"/>
        <w:right w:val="none" w:sz="0" w:space="0" w:color="auto"/>
      </w:divBdr>
      <w:divsChild>
        <w:div w:id="584188018">
          <w:marLeft w:val="0"/>
          <w:marRight w:val="0"/>
          <w:marTop w:val="0"/>
          <w:marBottom w:val="0"/>
          <w:divBdr>
            <w:top w:val="none" w:sz="0" w:space="0" w:color="auto"/>
            <w:left w:val="none" w:sz="0" w:space="0" w:color="auto"/>
            <w:bottom w:val="none" w:sz="0" w:space="0" w:color="auto"/>
            <w:right w:val="none" w:sz="0" w:space="0" w:color="auto"/>
          </w:divBdr>
          <w:divsChild>
            <w:div w:id="284699452">
              <w:marLeft w:val="0"/>
              <w:marRight w:val="0"/>
              <w:marTop w:val="0"/>
              <w:marBottom w:val="0"/>
              <w:divBdr>
                <w:top w:val="none" w:sz="0" w:space="0" w:color="auto"/>
                <w:left w:val="none" w:sz="0" w:space="0" w:color="auto"/>
                <w:bottom w:val="none" w:sz="0" w:space="0" w:color="auto"/>
                <w:right w:val="none" w:sz="0" w:space="0" w:color="auto"/>
              </w:divBdr>
            </w:div>
            <w:div w:id="560484138">
              <w:marLeft w:val="0"/>
              <w:marRight w:val="0"/>
              <w:marTop w:val="0"/>
              <w:marBottom w:val="0"/>
              <w:divBdr>
                <w:top w:val="none" w:sz="0" w:space="0" w:color="auto"/>
                <w:left w:val="none" w:sz="0" w:space="0" w:color="auto"/>
                <w:bottom w:val="none" w:sz="0" w:space="0" w:color="auto"/>
                <w:right w:val="none" w:sz="0" w:space="0" w:color="auto"/>
              </w:divBdr>
            </w:div>
            <w:div w:id="6378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3473">
      <w:bodyDiv w:val="1"/>
      <w:marLeft w:val="0"/>
      <w:marRight w:val="0"/>
      <w:marTop w:val="0"/>
      <w:marBottom w:val="0"/>
      <w:divBdr>
        <w:top w:val="none" w:sz="0" w:space="0" w:color="auto"/>
        <w:left w:val="none" w:sz="0" w:space="0" w:color="auto"/>
        <w:bottom w:val="none" w:sz="0" w:space="0" w:color="auto"/>
        <w:right w:val="none" w:sz="0" w:space="0" w:color="auto"/>
      </w:divBdr>
    </w:div>
    <w:div w:id="864909501">
      <w:bodyDiv w:val="1"/>
      <w:marLeft w:val="0"/>
      <w:marRight w:val="0"/>
      <w:marTop w:val="0"/>
      <w:marBottom w:val="0"/>
      <w:divBdr>
        <w:top w:val="none" w:sz="0" w:space="0" w:color="auto"/>
        <w:left w:val="none" w:sz="0" w:space="0" w:color="auto"/>
        <w:bottom w:val="none" w:sz="0" w:space="0" w:color="auto"/>
        <w:right w:val="none" w:sz="0" w:space="0" w:color="auto"/>
      </w:divBdr>
      <w:divsChild>
        <w:div w:id="589892376">
          <w:marLeft w:val="0"/>
          <w:marRight w:val="0"/>
          <w:marTop w:val="0"/>
          <w:marBottom w:val="0"/>
          <w:divBdr>
            <w:top w:val="none" w:sz="0" w:space="0" w:color="auto"/>
            <w:left w:val="none" w:sz="0" w:space="0" w:color="auto"/>
            <w:bottom w:val="none" w:sz="0" w:space="0" w:color="auto"/>
            <w:right w:val="none" w:sz="0" w:space="0" w:color="auto"/>
          </w:divBdr>
          <w:divsChild>
            <w:div w:id="17201448">
              <w:marLeft w:val="0"/>
              <w:marRight w:val="0"/>
              <w:marTop w:val="0"/>
              <w:marBottom w:val="0"/>
              <w:divBdr>
                <w:top w:val="none" w:sz="0" w:space="0" w:color="auto"/>
                <w:left w:val="none" w:sz="0" w:space="0" w:color="auto"/>
                <w:bottom w:val="none" w:sz="0" w:space="0" w:color="auto"/>
                <w:right w:val="none" w:sz="0" w:space="0" w:color="auto"/>
              </w:divBdr>
            </w:div>
            <w:div w:id="786242518">
              <w:marLeft w:val="0"/>
              <w:marRight w:val="0"/>
              <w:marTop w:val="0"/>
              <w:marBottom w:val="0"/>
              <w:divBdr>
                <w:top w:val="none" w:sz="0" w:space="0" w:color="auto"/>
                <w:left w:val="none" w:sz="0" w:space="0" w:color="auto"/>
                <w:bottom w:val="none" w:sz="0" w:space="0" w:color="auto"/>
                <w:right w:val="none" w:sz="0" w:space="0" w:color="auto"/>
              </w:divBdr>
            </w:div>
            <w:div w:id="828642497">
              <w:marLeft w:val="0"/>
              <w:marRight w:val="0"/>
              <w:marTop w:val="0"/>
              <w:marBottom w:val="0"/>
              <w:divBdr>
                <w:top w:val="none" w:sz="0" w:space="0" w:color="auto"/>
                <w:left w:val="none" w:sz="0" w:space="0" w:color="auto"/>
                <w:bottom w:val="none" w:sz="0" w:space="0" w:color="auto"/>
                <w:right w:val="none" w:sz="0" w:space="0" w:color="auto"/>
              </w:divBdr>
            </w:div>
            <w:div w:id="21230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6035">
      <w:bodyDiv w:val="1"/>
      <w:marLeft w:val="0"/>
      <w:marRight w:val="0"/>
      <w:marTop w:val="0"/>
      <w:marBottom w:val="0"/>
      <w:divBdr>
        <w:top w:val="none" w:sz="0" w:space="0" w:color="auto"/>
        <w:left w:val="none" w:sz="0" w:space="0" w:color="auto"/>
        <w:bottom w:val="none" w:sz="0" w:space="0" w:color="auto"/>
        <w:right w:val="none" w:sz="0" w:space="0" w:color="auto"/>
      </w:divBdr>
      <w:divsChild>
        <w:div w:id="1552034216">
          <w:marLeft w:val="0"/>
          <w:marRight w:val="0"/>
          <w:marTop w:val="0"/>
          <w:marBottom w:val="0"/>
          <w:divBdr>
            <w:top w:val="none" w:sz="0" w:space="0" w:color="auto"/>
            <w:left w:val="none" w:sz="0" w:space="0" w:color="auto"/>
            <w:bottom w:val="none" w:sz="0" w:space="0" w:color="auto"/>
            <w:right w:val="none" w:sz="0" w:space="0" w:color="auto"/>
          </w:divBdr>
          <w:divsChild>
            <w:div w:id="182866188">
              <w:marLeft w:val="0"/>
              <w:marRight w:val="0"/>
              <w:marTop w:val="0"/>
              <w:marBottom w:val="0"/>
              <w:divBdr>
                <w:top w:val="none" w:sz="0" w:space="0" w:color="auto"/>
                <w:left w:val="none" w:sz="0" w:space="0" w:color="auto"/>
                <w:bottom w:val="none" w:sz="0" w:space="0" w:color="auto"/>
                <w:right w:val="none" w:sz="0" w:space="0" w:color="auto"/>
              </w:divBdr>
            </w:div>
            <w:div w:id="1566799222">
              <w:marLeft w:val="0"/>
              <w:marRight w:val="0"/>
              <w:marTop w:val="0"/>
              <w:marBottom w:val="0"/>
              <w:divBdr>
                <w:top w:val="none" w:sz="0" w:space="0" w:color="auto"/>
                <w:left w:val="none" w:sz="0" w:space="0" w:color="auto"/>
                <w:bottom w:val="none" w:sz="0" w:space="0" w:color="auto"/>
                <w:right w:val="none" w:sz="0" w:space="0" w:color="auto"/>
              </w:divBdr>
            </w:div>
            <w:div w:id="17997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8038">
      <w:bodyDiv w:val="1"/>
      <w:marLeft w:val="0"/>
      <w:marRight w:val="0"/>
      <w:marTop w:val="0"/>
      <w:marBottom w:val="0"/>
      <w:divBdr>
        <w:top w:val="none" w:sz="0" w:space="0" w:color="auto"/>
        <w:left w:val="none" w:sz="0" w:space="0" w:color="auto"/>
        <w:bottom w:val="none" w:sz="0" w:space="0" w:color="auto"/>
        <w:right w:val="none" w:sz="0" w:space="0" w:color="auto"/>
      </w:divBdr>
      <w:divsChild>
        <w:div w:id="243338259">
          <w:marLeft w:val="0"/>
          <w:marRight w:val="0"/>
          <w:marTop w:val="0"/>
          <w:marBottom w:val="0"/>
          <w:divBdr>
            <w:top w:val="none" w:sz="0" w:space="0" w:color="auto"/>
            <w:left w:val="none" w:sz="0" w:space="0" w:color="auto"/>
            <w:bottom w:val="none" w:sz="0" w:space="0" w:color="auto"/>
            <w:right w:val="none" w:sz="0" w:space="0" w:color="auto"/>
          </w:divBdr>
          <w:divsChild>
            <w:div w:id="20520900">
              <w:marLeft w:val="0"/>
              <w:marRight w:val="0"/>
              <w:marTop w:val="0"/>
              <w:marBottom w:val="0"/>
              <w:divBdr>
                <w:top w:val="none" w:sz="0" w:space="0" w:color="auto"/>
                <w:left w:val="none" w:sz="0" w:space="0" w:color="auto"/>
                <w:bottom w:val="none" w:sz="0" w:space="0" w:color="auto"/>
                <w:right w:val="none" w:sz="0" w:space="0" w:color="auto"/>
              </w:divBdr>
            </w:div>
            <w:div w:id="350498366">
              <w:marLeft w:val="0"/>
              <w:marRight w:val="0"/>
              <w:marTop w:val="0"/>
              <w:marBottom w:val="0"/>
              <w:divBdr>
                <w:top w:val="none" w:sz="0" w:space="0" w:color="auto"/>
                <w:left w:val="none" w:sz="0" w:space="0" w:color="auto"/>
                <w:bottom w:val="none" w:sz="0" w:space="0" w:color="auto"/>
                <w:right w:val="none" w:sz="0" w:space="0" w:color="auto"/>
              </w:divBdr>
            </w:div>
            <w:div w:id="609320290">
              <w:marLeft w:val="0"/>
              <w:marRight w:val="0"/>
              <w:marTop w:val="0"/>
              <w:marBottom w:val="0"/>
              <w:divBdr>
                <w:top w:val="none" w:sz="0" w:space="0" w:color="auto"/>
                <w:left w:val="none" w:sz="0" w:space="0" w:color="auto"/>
                <w:bottom w:val="none" w:sz="0" w:space="0" w:color="auto"/>
                <w:right w:val="none" w:sz="0" w:space="0" w:color="auto"/>
              </w:divBdr>
            </w:div>
            <w:div w:id="626088069">
              <w:marLeft w:val="0"/>
              <w:marRight w:val="0"/>
              <w:marTop w:val="0"/>
              <w:marBottom w:val="0"/>
              <w:divBdr>
                <w:top w:val="none" w:sz="0" w:space="0" w:color="auto"/>
                <w:left w:val="none" w:sz="0" w:space="0" w:color="auto"/>
                <w:bottom w:val="none" w:sz="0" w:space="0" w:color="auto"/>
                <w:right w:val="none" w:sz="0" w:space="0" w:color="auto"/>
              </w:divBdr>
            </w:div>
            <w:div w:id="1015569986">
              <w:marLeft w:val="0"/>
              <w:marRight w:val="0"/>
              <w:marTop w:val="0"/>
              <w:marBottom w:val="0"/>
              <w:divBdr>
                <w:top w:val="none" w:sz="0" w:space="0" w:color="auto"/>
                <w:left w:val="none" w:sz="0" w:space="0" w:color="auto"/>
                <w:bottom w:val="none" w:sz="0" w:space="0" w:color="auto"/>
                <w:right w:val="none" w:sz="0" w:space="0" w:color="auto"/>
              </w:divBdr>
            </w:div>
            <w:div w:id="21169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6998">
      <w:bodyDiv w:val="1"/>
      <w:marLeft w:val="0"/>
      <w:marRight w:val="0"/>
      <w:marTop w:val="0"/>
      <w:marBottom w:val="0"/>
      <w:divBdr>
        <w:top w:val="none" w:sz="0" w:space="0" w:color="auto"/>
        <w:left w:val="none" w:sz="0" w:space="0" w:color="auto"/>
        <w:bottom w:val="none" w:sz="0" w:space="0" w:color="auto"/>
        <w:right w:val="none" w:sz="0" w:space="0" w:color="auto"/>
      </w:divBdr>
      <w:divsChild>
        <w:div w:id="1880126854">
          <w:marLeft w:val="0"/>
          <w:marRight w:val="0"/>
          <w:marTop w:val="0"/>
          <w:marBottom w:val="0"/>
          <w:divBdr>
            <w:top w:val="none" w:sz="0" w:space="0" w:color="auto"/>
            <w:left w:val="none" w:sz="0" w:space="0" w:color="auto"/>
            <w:bottom w:val="none" w:sz="0" w:space="0" w:color="auto"/>
            <w:right w:val="none" w:sz="0" w:space="0" w:color="auto"/>
          </w:divBdr>
          <w:divsChild>
            <w:div w:id="1559903596">
              <w:marLeft w:val="0"/>
              <w:marRight w:val="0"/>
              <w:marTop w:val="0"/>
              <w:marBottom w:val="0"/>
              <w:divBdr>
                <w:top w:val="none" w:sz="0" w:space="0" w:color="auto"/>
                <w:left w:val="none" w:sz="0" w:space="0" w:color="auto"/>
                <w:bottom w:val="none" w:sz="0" w:space="0" w:color="auto"/>
                <w:right w:val="none" w:sz="0" w:space="0" w:color="auto"/>
              </w:divBdr>
            </w:div>
            <w:div w:id="20847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95769">
      <w:bodyDiv w:val="1"/>
      <w:marLeft w:val="0"/>
      <w:marRight w:val="0"/>
      <w:marTop w:val="0"/>
      <w:marBottom w:val="0"/>
      <w:divBdr>
        <w:top w:val="none" w:sz="0" w:space="0" w:color="auto"/>
        <w:left w:val="none" w:sz="0" w:space="0" w:color="auto"/>
        <w:bottom w:val="none" w:sz="0" w:space="0" w:color="auto"/>
        <w:right w:val="none" w:sz="0" w:space="0" w:color="auto"/>
      </w:divBdr>
    </w:div>
    <w:div w:id="1302611598">
      <w:bodyDiv w:val="1"/>
      <w:marLeft w:val="0"/>
      <w:marRight w:val="0"/>
      <w:marTop w:val="0"/>
      <w:marBottom w:val="0"/>
      <w:divBdr>
        <w:top w:val="none" w:sz="0" w:space="0" w:color="auto"/>
        <w:left w:val="none" w:sz="0" w:space="0" w:color="auto"/>
        <w:bottom w:val="none" w:sz="0" w:space="0" w:color="auto"/>
        <w:right w:val="none" w:sz="0" w:space="0" w:color="auto"/>
      </w:divBdr>
      <w:divsChild>
        <w:div w:id="499195634">
          <w:marLeft w:val="0"/>
          <w:marRight w:val="0"/>
          <w:marTop w:val="0"/>
          <w:marBottom w:val="0"/>
          <w:divBdr>
            <w:top w:val="none" w:sz="0" w:space="0" w:color="auto"/>
            <w:left w:val="none" w:sz="0" w:space="0" w:color="auto"/>
            <w:bottom w:val="none" w:sz="0" w:space="0" w:color="auto"/>
            <w:right w:val="none" w:sz="0" w:space="0" w:color="auto"/>
          </w:divBdr>
          <w:divsChild>
            <w:div w:id="15695486">
              <w:marLeft w:val="0"/>
              <w:marRight w:val="0"/>
              <w:marTop w:val="0"/>
              <w:marBottom w:val="0"/>
              <w:divBdr>
                <w:top w:val="none" w:sz="0" w:space="0" w:color="auto"/>
                <w:left w:val="none" w:sz="0" w:space="0" w:color="auto"/>
                <w:bottom w:val="none" w:sz="0" w:space="0" w:color="auto"/>
                <w:right w:val="none" w:sz="0" w:space="0" w:color="auto"/>
              </w:divBdr>
            </w:div>
            <w:div w:id="145167857">
              <w:marLeft w:val="0"/>
              <w:marRight w:val="0"/>
              <w:marTop w:val="0"/>
              <w:marBottom w:val="0"/>
              <w:divBdr>
                <w:top w:val="none" w:sz="0" w:space="0" w:color="auto"/>
                <w:left w:val="none" w:sz="0" w:space="0" w:color="auto"/>
                <w:bottom w:val="none" w:sz="0" w:space="0" w:color="auto"/>
                <w:right w:val="none" w:sz="0" w:space="0" w:color="auto"/>
              </w:divBdr>
            </w:div>
            <w:div w:id="1124806548">
              <w:marLeft w:val="0"/>
              <w:marRight w:val="0"/>
              <w:marTop w:val="0"/>
              <w:marBottom w:val="0"/>
              <w:divBdr>
                <w:top w:val="none" w:sz="0" w:space="0" w:color="auto"/>
                <w:left w:val="none" w:sz="0" w:space="0" w:color="auto"/>
                <w:bottom w:val="none" w:sz="0" w:space="0" w:color="auto"/>
                <w:right w:val="none" w:sz="0" w:space="0" w:color="auto"/>
              </w:divBdr>
            </w:div>
            <w:div w:id="1493519208">
              <w:marLeft w:val="0"/>
              <w:marRight w:val="0"/>
              <w:marTop w:val="0"/>
              <w:marBottom w:val="0"/>
              <w:divBdr>
                <w:top w:val="none" w:sz="0" w:space="0" w:color="auto"/>
                <w:left w:val="none" w:sz="0" w:space="0" w:color="auto"/>
                <w:bottom w:val="none" w:sz="0" w:space="0" w:color="auto"/>
                <w:right w:val="none" w:sz="0" w:space="0" w:color="auto"/>
              </w:divBdr>
            </w:div>
            <w:div w:id="1529416732">
              <w:marLeft w:val="0"/>
              <w:marRight w:val="0"/>
              <w:marTop w:val="0"/>
              <w:marBottom w:val="0"/>
              <w:divBdr>
                <w:top w:val="none" w:sz="0" w:space="0" w:color="auto"/>
                <w:left w:val="none" w:sz="0" w:space="0" w:color="auto"/>
                <w:bottom w:val="none" w:sz="0" w:space="0" w:color="auto"/>
                <w:right w:val="none" w:sz="0" w:space="0" w:color="auto"/>
              </w:divBdr>
            </w:div>
            <w:div w:id="1615475029">
              <w:marLeft w:val="0"/>
              <w:marRight w:val="0"/>
              <w:marTop w:val="0"/>
              <w:marBottom w:val="0"/>
              <w:divBdr>
                <w:top w:val="none" w:sz="0" w:space="0" w:color="auto"/>
                <w:left w:val="none" w:sz="0" w:space="0" w:color="auto"/>
                <w:bottom w:val="none" w:sz="0" w:space="0" w:color="auto"/>
                <w:right w:val="none" w:sz="0" w:space="0" w:color="auto"/>
              </w:divBdr>
            </w:div>
            <w:div w:id="16744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8636">
      <w:bodyDiv w:val="1"/>
      <w:marLeft w:val="0"/>
      <w:marRight w:val="0"/>
      <w:marTop w:val="0"/>
      <w:marBottom w:val="0"/>
      <w:divBdr>
        <w:top w:val="none" w:sz="0" w:space="0" w:color="auto"/>
        <w:left w:val="none" w:sz="0" w:space="0" w:color="auto"/>
        <w:bottom w:val="none" w:sz="0" w:space="0" w:color="auto"/>
        <w:right w:val="none" w:sz="0" w:space="0" w:color="auto"/>
      </w:divBdr>
      <w:divsChild>
        <w:div w:id="1132750924">
          <w:marLeft w:val="0"/>
          <w:marRight w:val="0"/>
          <w:marTop w:val="0"/>
          <w:marBottom w:val="0"/>
          <w:divBdr>
            <w:top w:val="none" w:sz="0" w:space="0" w:color="auto"/>
            <w:left w:val="none" w:sz="0" w:space="0" w:color="auto"/>
            <w:bottom w:val="none" w:sz="0" w:space="0" w:color="auto"/>
            <w:right w:val="none" w:sz="0" w:space="0" w:color="auto"/>
          </w:divBdr>
        </w:div>
      </w:divsChild>
    </w:div>
    <w:div w:id="1346134453">
      <w:bodyDiv w:val="1"/>
      <w:marLeft w:val="0"/>
      <w:marRight w:val="0"/>
      <w:marTop w:val="0"/>
      <w:marBottom w:val="0"/>
      <w:divBdr>
        <w:top w:val="none" w:sz="0" w:space="0" w:color="auto"/>
        <w:left w:val="none" w:sz="0" w:space="0" w:color="auto"/>
        <w:bottom w:val="none" w:sz="0" w:space="0" w:color="auto"/>
        <w:right w:val="none" w:sz="0" w:space="0" w:color="auto"/>
      </w:divBdr>
      <w:divsChild>
        <w:div w:id="500126438">
          <w:marLeft w:val="0"/>
          <w:marRight w:val="0"/>
          <w:marTop w:val="0"/>
          <w:marBottom w:val="0"/>
          <w:divBdr>
            <w:top w:val="none" w:sz="0" w:space="0" w:color="auto"/>
            <w:left w:val="none" w:sz="0" w:space="0" w:color="auto"/>
            <w:bottom w:val="none" w:sz="0" w:space="0" w:color="auto"/>
            <w:right w:val="none" w:sz="0" w:space="0" w:color="auto"/>
          </w:divBdr>
          <w:divsChild>
            <w:div w:id="370346321">
              <w:marLeft w:val="0"/>
              <w:marRight w:val="0"/>
              <w:marTop w:val="0"/>
              <w:marBottom w:val="0"/>
              <w:divBdr>
                <w:top w:val="none" w:sz="0" w:space="0" w:color="auto"/>
                <w:left w:val="none" w:sz="0" w:space="0" w:color="auto"/>
                <w:bottom w:val="none" w:sz="0" w:space="0" w:color="auto"/>
                <w:right w:val="none" w:sz="0" w:space="0" w:color="auto"/>
              </w:divBdr>
            </w:div>
            <w:div w:id="605965011">
              <w:marLeft w:val="0"/>
              <w:marRight w:val="0"/>
              <w:marTop w:val="0"/>
              <w:marBottom w:val="0"/>
              <w:divBdr>
                <w:top w:val="none" w:sz="0" w:space="0" w:color="auto"/>
                <w:left w:val="none" w:sz="0" w:space="0" w:color="auto"/>
                <w:bottom w:val="none" w:sz="0" w:space="0" w:color="auto"/>
                <w:right w:val="none" w:sz="0" w:space="0" w:color="auto"/>
              </w:divBdr>
            </w:div>
            <w:div w:id="901865005">
              <w:marLeft w:val="0"/>
              <w:marRight w:val="0"/>
              <w:marTop w:val="0"/>
              <w:marBottom w:val="0"/>
              <w:divBdr>
                <w:top w:val="none" w:sz="0" w:space="0" w:color="auto"/>
                <w:left w:val="none" w:sz="0" w:space="0" w:color="auto"/>
                <w:bottom w:val="none" w:sz="0" w:space="0" w:color="auto"/>
                <w:right w:val="none" w:sz="0" w:space="0" w:color="auto"/>
              </w:divBdr>
            </w:div>
            <w:div w:id="1605259479">
              <w:marLeft w:val="0"/>
              <w:marRight w:val="0"/>
              <w:marTop w:val="0"/>
              <w:marBottom w:val="0"/>
              <w:divBdr>
                <w:top w:val="none" w:sz="0" w:space="0" w:color="auto"/>
                <w:left w:val="none" w:sz="0" w:space="0" w:color="auto"/>
                <w:bottom w:val="none" w:sz="0" w:space="0" w:color="auto"/>
                <w:right w:val="none" w:sz="0" w:space="0" w:color="auto"/>
              </w:divBdr>
            </w:div>
            <w:div w:id="1906185318">
              <w:marLeft w:val="0"/>
              <w:marRight w:val="0"/>
              <w:marTop w:val="0"/>
              <w:marBottom w:val="0"/>
              <w:divBdr>
                <w:top w:val="none" w:sz="0" w:space="0" w:color="auto"/>
                <w:left w:val="none" w:sz="0" w:space="0" w:color="auto"/>
                <w:bottom w:val="none" w:sz="0" w:space="0" w:color="auto"/>
                <w:right w:val="none" w:sz="0" w:space="0" w:color="auto"/>
              </w:divBdr>
            </w:div>
            <w:div w:id="20666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5125">
      <w:bodyDiv w:val="1"/>
      <w:marLeft w:val="0"/>
      <w:marRight w:val="0"/>
      <w:marTop w:val="0"/>
      <w:marBottom w:val="0"/>
      <w:divBdr>
        <w:top w:val="none" w:sz="0" w:space="0" w:color="auto"/>
        <w:left w:val="none" w:sz="0" w:space="0" w:color="auto"/>
        <w:bottom w:val="none" w:sz="0" w:space="0" w:color="auto"/>
        <w:right w:val="none" w:sz="0" w:space="0" w:color="auto"/>
      </w:divBdr>
      <w:divsChild>
        <w:div w:id="2009794296">
          <w:marLeft w:val="0"/>
          <w:marRight w:val="0"/>
          <w:marTop w:val="0"/>
          <w:marBottom w:val="0"/>
          <w:divBdr>
            <w:top w:val="none" w:sz="0" w:space="0" w:color="auto"/>
            <w:left w:val="none" w:sz="0" w:space="0" w:color="auto"/>
            <w:bottom w:val="none" w:sz="0" w:space="0" w:color="auto"/>
            <w:right w:val="none" w:sz="0" w:space="0" w:color="auto"/>
          </w:divBdr>
          <w:divsChild>
            <w:div w:id="53506470">
              <w:marLeft w:val="0"/>
              <w:marRight w:val="0"/>
              <w:marTop w:val="0"/>
              <w:marBottom w:val="0"/>
              <w:divBdr>
                <w:top w:val="none" w:sz="0" w:space="0" w:color="auto"/>
                <w:left w:val="none" w:sz="0" w:space="0" w:color="auto"/>
                <w:bottom w:val="none" w:sz="0" w:space="0" w:color="auto"/>
                <w:right w:val="none" w:sz="0" w:space="0" w:color="auto"/>
              </w:divBdr>
            </w:div>
            <w:div w:id="390422200">
              <w:marLeft w:val="0"/>
              <w:marRight w:val="0"/>
              <w:marTop w:val="0"/>
              <w:marBottom w:val="0"/>
              <w:divBdr>
                <w:top w:val="none" w:sz="0" w:space="0" w:color="auto"/>
                <w:left w:val="none" w:sz="0" w:space="0" w:color="auto"/>
                <w:bottom w:val="none" w:sz="0" w:space="0" w:color="auto"/>
                <w:right w:val="none" w:sz="0" w:space="0" w:color="auto"/>
              </w:divBdr>
            </w:div>
            <w:div w:id="675690043">
              <w:marLeft w:val="0"/>
              <w:marRight w:val="0"/>
              <w:marTop w:val="0"/>
              <w:marBottom w:val="0"/>
              <w:divBdr>
                <w:top w:val="none" w:sz="0" w:space="0" w:color="auto"/>
                <w:left w:val="none" w:sz="0" w:space="0" w:color="auto"/>
                <w:bottom w:val="none" w:sz="0" w:space="0" w:color="auto"/>
                <w:right w:val="none" w:sz="0" w:space="0" w:color="auto"/>
              </w:divBdr>
            </w:div>
            <w:div w:id="771976604">
              <w:marLeft w:val="0"/>
              <w:marRight w:val="0"/>
              <w:marTop w:val="0"/>
              <w:marBottom w:val="0"/>
              <w:divBdr>
                <w:top w:val="none" w:sz="0" w:space="0" w:color="auto"/>
                <w:left w:val="none" w:sz="0" w:space="0" w:color="auto"/>
                <w:bottom w:val="none" w:sz="0" w:space="0" w:color="auto"/>
                <w:right w:val="none" w:sz="0" w:space="0" w:color="auto"/>
              </w:divBdr>
            </w:div>
            <w:div w:id="952326855">
              <w:marLeft w:val="0"/>
              <w:marRight w:val="0"/>
              <w:marTop w:val="0"/>
              <w:marBottom w:val="0"/>
              <w:divBdr>
                <w:top w:val="none" w:sz="0" w:space="0" w:color="auto"/>
                <w:left w:val="none" w:sz="0" w:space="0" w:color="auto"/>
                <w:bottom w:val="none" w:sz="0" w:space="0" w:color="auto"/>
                <w:right w:val="none" w:sz="0" w:space="0" w:color="auto"/>
              </w:divBdr>
            </w:div>
            <w:div w:id="1366323921">
              <w:marLeft w:val="0"/>
              <w:marRight w:val="0"/>
              <w:marTop w:val="0"/>
              <w:marBottom w:val="0"/>
              <w:divBdr>
                <w:top w:val="none" w:sz="0" w:space="0" w:color="auto"/>
                <w:left w:val="none" w:sz="0" w:space="0" w:color="auto"/>
                <w:bottom w:val="none" w:sz="0" w:space="0" w:color="auto"/>
                <w:right w:val="none" w:sz="0" w:space="0" w:color="auto"/>
              </w:divBdr>
            </w:div>
            <w:div w:id="21173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91004">
      <w:bodyDiv w:val="1"/>
      <w:marLeft w:val="0"/>
      <w:marRight w:val="0"/>
      <w:marTop w:val="0"/>
      <w:marBottom w:val="0"/>
      <w:divBdr>
        <w:top w:val="none" w:sz="0" w:space="0" w:color="auto"/>
        <w:left w:val="none" w:sz="0" w:space="0" w:color="auto"/>
        <w:bottom w:val="none" w:sz="0" w:space="0" w:color="auto"/>
        <w:right w:val="none" w:sz="0" w:space="0" w:color="auto"/>
      </w:divBdr>
    </w:div>
    <w:div w:id="1657566227">
      <w:bodyDiv w:val="1"/>
      <w:marLeft w:val="0"/>
      <w:marRight w:val="0"/>
      <w:marTop w:val="0"/>
      <w:marBottom w:val="0"/>
      <w:divBdr>
        <w:top w:val="none" w:sz="0" w:space="0" w:color="auto"/>
        <w:left w:val="none" w:sz="0" w:space="0" w:color="auto"/>
        <w:bottom w:val="none" w:sz="0" w:space="0" w:color="auto"/>
        <w:right w:val="none" w:sz="0" w:space="0" w:color="auto"/>
      </w:divBdr>
      <w:divsChild>
        <w:div w:id="963996165">
          <w:marLeft w:val="0"/>
          <w:marRight w:val="0"/>
          <w:marTop w:val="0"/>
          <w:marBottom w:val="0"/>
          <w:divBdr>
            <w:top w:val="none" w:sz="0" w:space="0" w:color="auto"/>
            <w:left w:val="none" w:sz="0" w:space="0" w:color="auto"/>
            <w:bottom w:val="none" w:sz="0" w:space="0" w:color="auto"/>
            <w:right w:val="none" w:sz="0" w:space="0" w:color="auto"/>
          </w:divBdr>
          <w:divsChild>
            <w:div w:id="265159979">
              <w:marLeft w:val="0"/>
              <w:marRight w:val="0"/>
              <w:marTop w:val="0"/>
              <w:marBottom w:val="0"/>
              <w:divBdr>
                <w:top w:val="none" w:sz="0" w:space="0" w:color="auto"/>
                <w:left w:val="none" w:sz="0" w:space="0" w:color="auto"/>
                <w:bottom w:val="none" w:sz="0" w:space="0" w:color="auto"/>
                <w:right w:val="none" w:sz="0" w:space="0" w:color="auto"/>
              </w:divBdr>
            </w:div>
            <w:div w:id="545944556">
              <w:marLeft w:val="0"/>
              <w:marRight w:val="0"/>
              <w:marTop w:val="0"/>
              <w:marBottom w:val="0"/>
              <w:divBdr>
                <w:top w:val="none" w:sz="0" w:space="0" w:color="auto"/>
                <w:left w:val="none" w:sz="0" w:space="0" w:color="auto"/>
                <w:bottom w:val="none" w:sz="0" w:space="0" w:color="auto"/>
                <w:right w:val="none" w:sz="0" w:space="0" w:color="auto"/>
              </w:divBdr>
            </w:div>
            <w:div w:id="1375151374">
              <w:marLeft w:val="0"/>
              <w:marRight w:val="0"/>
              <w:marTop w:val="0"/>
              <w:marBottom w:val="0"/>
              <w:divBdr>
                <w:top w:val="none" w:sz="0" w:space="0" w:color="auto"/>
                <w:left w:val="none" w:sz="0" w:space="0" w:color="auto"/>
                <w:bottom w:val="none" w:sz="0" w:space="0" w:color="auto"/>
                <w:right w:val="none" w:sz="0" w:space="0" w:color="auto"/>
              </w:divBdr>
            </w:div>
            <w:div w:id="20436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91316">
      <w:bodyDiv w:val="1"/>
      <w:marLeft w:val="0"/>
      <w:marRight w:val="0"/>
      <w:marTop w:val="0"/>
      <w:marBottom w:val="0"/>
      <w:divBdr>
        <w:top w:val="none" w:sz="0" w:space="0" w:color="auto"/>
        <w:left w:val="none" w:sz="0" w:space="0" w:color="auto"/>
        <w:bottom w:val="none" w:sz="0" w:space="0" w:color="auto"/>
        <w:right w:val="none" w:sz="0" w:space="0" w:color="auto"/>
      </w:divBdr>
      <w:divsChild>
        <w:div w:id="2070375818">
          <w:marLeft w:val="0"/>
          <w:marRight w:val="0"/>
          <w:marTop w:val="0"/>
          <w:marBottom w:val="0"/>
          <w:divBdr>
            <w:top w:val="none" w:sz="0" w:space="0" w:color="auto"/>
            <w:left w:val="none" w:sz="0" w:space="0" w:color="auto"/>
            <w:bottom w:val="none" w:sz="0" w:space="0" w:color="auto"/>
            <w:right w:val="none" w:sz="0" w:space="0" w:color="auto"/>
          </w:divBdr>
          <w:divsChild>
            <w:div w:id="350494918">
              <w:marLeft w:val="0"/>
              <w:marRight w:val="0"/>
              <w:marTop w:val="0"/>
              <w:marBottom w:val="0"/>
              <w:divBdr>
                <w:top w:val="none" w:sz="0" w:space="0" w:color="auto"/>
                <w:left w:val="none" w:sz="0" w:space="0" w:color="auto"/>
                <w:bottom w:val="none" w:sz="0" w:space="0" w:color="auto"/>
                <w:right w:val="none" w:sz="0" w:space="0" w:color="auto"/>
              </w:divBdr>
            </w:div>
            <w:div w:id="491989938">
              <w:marLeft w:val="0"/>
              <w:marRight w:val="0"/>
              <w:marTop w:val="0"/>
              <w:marBottom w:val="0"/>
              <w:divBdr>
                <w:top w:val="none" w:sz="0" w:space="0" w:color="auto"/>
                <w:left w:val="none" w:sz="0" w:space="0" w:color="auto"/>
                <w:bottom w:val="none" w:sz="0" w:space="0" w:color="auto"/>
                <w:right w:val="none" w:sz="0" w:space="0" w:color="auto"/>
              </w:divBdr>
            </w:div>
            <w:div w:id="588270514">
              <w:marLeft w:val="0"/>
              <w:marRight w:val="0"/>
              <w:marTop w:val="0"/>
              <w:marBottom w:val="0"/>
              <w:divBdr>
                <w:top w:val="none" w:sz="0" w:space="0" w:color="auto"/>
                <w:left w:val="none" w:sz="0" w:space="0" w:color="auto"/>
                <w:bottom w:val="none" w:sz="0" w:space="0" w:color="auto"/>
                <w:right w:val="none" w:sz="0" w:space="0" w:color="auto"/>
              </w:divBdr>
            </w:div>
            <w:div w:id="640311197">
              <w:marLeft w:val="0"/>
              <w:marRight w:val="0"/>
              <w:marTop w:val="0"/>
              <w:marBottom w:val="0"/>
              <w:divBdr>
                <w:top w:val="none" w:sz="0" w:space="0" w:color="auto"/>
                <w:left w:val="none" w:sz="0" w:space="0" w:color="auto"/>
                <w:bottom w:val="none" w:sz="0" w:space="0" w:color="auto"/>
                <w:right w:val="none" w:sz="0" w:space="0" w:color="auto"/>
              </w:divBdr>
            </w:div>
            <w:div w:id="677005630">
              <w:marLeft w:val="0"/>
              <w:marRight w:val="0"/>
              <w:marTop w:val="0"/>
              <w:marBottom w:val="0"/>
              <w:divBdr>
                <w:top w:val="none" w:sz="0" w:space="0" w:color="auto"/>
                <w:left w:val="none" w:sz="0" w:space="0" w:color="auto"/>
                <w:bottom w:val="none" w:sz="0" w:space="0" w:color="auto"/>
                <w:right w:val="none" w:sz="0" w:space="0" w:color="auto"/>
              </w:divBdr>
            </w:div>
            <w:div w:id="1584953840">
              <w:marLeft w:val="0"/>
              <w:marRight w:val="0"/>
              <w:marTop w:val="0"/>
              <w:marBottom w:val="0"/>
              <w:divBdr>
                <w:top w:val="none" w:sz="0" w:space="0" w:color="auto"/>
                <w:left w:val="none" w:sz="0" w:space="0" w:color="auto"/>
                <w:bottom w:val="none" w:sz="0" w:space="0" w:color="auto"/>
                <w:right w:val="none" w:sz="0" w:space="0" w:color="auto"/>
              </w:divBdr>
            </w:div>
            <w:div w:id="17732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4796">
      <w:bodyDiv w:val="1"/>
      <w:marLeft w:val="0"/>
      <w:marRight w:val="0"/>
      <w:marTop w:val="0"/>
      <w:marBottom w:val="0"/>
      <w:divBdr>
        <w:top w:val="none" w:sz="0" w:space="0" w:color="auto"/>
        <w:left w:val="none" w:sz="0" w:space="0" w:color="auto"/>
        <w:bottom w:val="none" w:sz="0" w:space="0" w:color="auto"/>
        <w:right w:val="none" w:sz="0" w:space="0" w:color="auto"/>
      </w:divBdr>
      <w:divsChild>
        <w:div w:id="1429614801">
          <w:marLeft w:val="0"/>
          <w:marRight w:val="0"/>
          <w:marTop w:val="0"/>
          <w:marBottom w:val="0"/>
          <w:divBdr>
            <w:top w:val="none" w:sz="0" w:space="0" w:color="auto"/>
            <w:left w:val="none" w:sz="0" w:space="0" w:color="auto"/>
            <w:bottom w:val="none" w:sz="0" w:space="0" w:color="auto"/>
            <w:right w:val="none" w:sz="0" w:space="0" w:color="auto"/>
          </w:divBdr>
        </w:div>
      </w:divsChild>
    </w:div>
    <w:div w:id="1897928604">
      <w:bodyDiv w:val="1"/>
      <w:marLeft w:val="0"/>
      <w:marRight w:val="0"/>
      <w:marTop w:val="0"/>
      <w:marBottom w:val="0"/>
      <w:divBdr>
        <w:top w:val="none" w:sz="0" w:space="0" w:color="auto"/>
        <w:left w:val="none" w:sz="0" w:space="0" w:color="auto"/>
        <w:bottom w:val="none" w:sz="0" w:space="0" w:color="auto"/>
        <w:right w:val="none" w:sz="0" w:space="0" w:color="auto"/>
      </w:divBdr>
      <w:divsChild>
        <w:div w:id="40330513">
          <w:marLeft w:val="0"/>
          <w:marRight w:val="0"/>
          <w:marTop w:val="0"/>
          <w:marBottom w:val="0"/>
          <w:divBdr>
            <w:top w:val="none" w:sz="0" w:space="0" w:color="auto"/>
            <w:left w:val="none" w:sz="0" w:space="0" w:color="auto"/>
            <w:bottom w:val="none" w:sz="0" w:space="0" w:color="auto"/>
            <w:right w:val="none" w:sz="0" w:space="0" w:color="auto"/>
          </w:divBdr>
          <w:divsChild>
            <w:div w:id="60014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6296">
      <w:bodyDiv w:val="1"/>
      <w:marLeft w:val="0"/>
      <w:marRight w:val="0"/>
      <w:marTop w:val="0"/>
      <w:marBottom w:val="0"/>
      <w:divBdr>
        <w:top w:val="none" w:sz="0" w:space="0" w:color="auto"/>
        <w:left w:val="none" w:sz="0" w:space="0" w:color="auto"/>
        <w:bottom w:val="none" w:sz="0" w:space="0" w:color="auto"/>
        <w:right w:val="none" w:sz="0" w:space="0" w:color="auto"/>
      </w:divBdr>
      <w:divsChild>
        <w:div w:id="93436492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62B63-CA65-5449-8EC8-EAF940B5C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45</Words>
  <Characters>3128</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Job Profile</vt:lpstr>
    </vt:vector>
  </TitlesOfParts>
  <Manager/>
  <Company/>
  <LinksUpToDate>false</LinksUpToDate>
  <CharactersWithSpaces>3167</CharactersWithSpaces>
  <SharedDoc>false</SharedDoc>
  <HyperlinkBase/>
  <HLinks>
    <vt:vector size="6" baseType="variant">
      <vt:variant>
        <vt:i4>2162775</vt:i4>
      </vt:variant>
      <vt:variant>
        <vt:i4>-1</vt:i4>
      </vt:variant>
      <vt:variant>
        <vt:i4>2049</vt:i4>
      </vt:variant>
      <vt:variant>
        <vt:i4>1</vt:i4>
      </vt:variant>
      <vt:variant>
        <vt:lpwstr>Medecins sans frotieres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Generated by MSF Application</dc:creator>
  <cp:keywords/>
  <dc:description/>
  <cp:lastModifiedBy>Alessandro Lepore</cp:lastModifiedBy>
  <cp:revision>131</cp:revision>
  <cp:lastPrinted>2011-07-13T11:19:00Z</cp:lastPrinted>
  <dcterms:created xsi:type="dcterms:W3CDTF">2015-06-05T08:27:00Z</dcterms:created>
  <dcterms:modified xsi:type="dcterms:W3CDTF">2016-12-31T10:42:00Z</dcterms:modified>
  <cp:category/>
</cp:coreProperties>
</file>